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3EF6" w14:textId="77777777" w:rsidR="00E73F14" w:rsidRDefault="009D4851" w:rsidP="009D4851">
      <w:pPr>
        <w:spacing w:after="0"/>
        <w:rPr>
          <w:rFonts w:cs="Arial"/>
          <w:b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EFED4D" wp14:editId="496F515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70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95" y="21464"/>
                <wp:lineTo x="21295" y="0"/>
                <wp:lineTo x="0" y="0"/>
              </wp:wrapPolygon>
            </wp:wrapTight>
            <wp:docPr id="1" name="Picture 1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255EE" w14:textId="77777777" w:rsidR="009D4851" w:rsidRPr="001A4A47" w:rsidRDefault="009D4851" w:rsidP="009D4851">
      <w:pPr>
        <w:spacing w:after="0"/>
        <w:jc w:val="center"/>
        <w:rPr>
          <w:rFonts w:ascii="Bernard MT Condensed" w:hAnsi="Bernard MT Condensed"/>
        </w:rPr>
      </w:pPr>
      <w:r w:rsidRPr="001A4A47">
        <w:rPr>
          <w:rFonts w:ascii="Bernard MT Condensed" w:hAnsi="Bernard MT Condensed"/>
        </w:rPr>
        <w:t>The Corporation of the</w:t>
      </w:r>
    </w:p>
    <w:p w14:paraId="5EE78152" w14:textId="77777777" w:rsidR="009D4851" w:rsidRPr="001A4A47" w:rsidRDefault="009D4851" w:rsidP="009D4851">
      <w:pPr>
        <w:spacing w:after="0"/>
        <w:jc w:val="center"/>
        <w:rPr>
          <w:rFonts w:ascii="Bernard MT Condensed" w:hAnsi="Bernard MT Condensed"/>
          <w:sz w:val="36"/>
          <w:szCs w:val="36"/>
        </w:rPr>
      </w:pPr>
      <w:r w:rsidRPr="001A4A47">
        <w:rPr>
          <w:rFonts w:ascii="Bernard MT Condensed" w:hAnsi="Bernard MT Condensed"/>
          <w:sz w:val="36"/>
          <w:szCs w:val="36"/>
        </w:rPr>
        <w:t>TOWNSHIP OF BALDWIN</w:t>
      </w:r>
    </w:p>
    <w:p w14:paraId="72591C59" w14:textId="2939C3DA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P.O.  Box 7095, 11 Spooner Street</w:t>
      </w:r>
    </w:p>
    <w:p w14:paraId="5FA1824F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MCKERROW, ONTARIO</w:t>
      </w:r>
    </w:p>
    <w:p w14:paraId="5210F3D4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  <w:r w:rsidRPr="001A4A47">
        <w:rPr>
          <w:sz w:val="24"/>
          <w:szCs w:val="24"/>
        </w:rPr>
        <w:t>P0P 1M0</w:t>
      </w:r>
    </w:p>
    <w:p w14:paraId="6F66F1C4" w14:textId="77777777" w:rsidR="009D4851" w:rsidRPr="001A4A47" w:rsidRDefault="009D4851" w:rsidP="009D4851">
      <w:pPr>
        <w:spacing w:after="0"/>
        <w:jc w:val="center"/>
        <w:rPr>
          <w:sz w:val="24"/>
          <w:szCs w:val="24"/>
        </w:rPr>
      </w:pPr>
    </w:p>
    <w:p w14:paraId="5B55DFAB" w14:textId="77777777" w:rsidR="00B9179A" w:rsidRDefault="009D4851" w:rsidP="005F1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A47">
        <w:rPr>
          <w:sz w:val="24"/>
          <w:szCs w:val="24"/>
        </w:rPr>
        <w:t>TEL: (705) 869-0225      FAX: (705) 869-5049</w:t>
      </w:r>
    </w:p>
    <w:p w14:paraId="08727984" w14:textId="77777777" w:rsidR="009D4851" w:rsidRPr="00B9179A" w:rsidRDefault="009D4851" w:rsidP="005F1D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AC80FD" w14:textId="77777777" w:rsidR="00AE4FEE" w:rsidRPr="00C56BDD" w:rsidRDefault="009066EE" w:rsidP="005F1D5A">
      <w:pPr>
        <w:spacing w:after="0"/>
        <w:jc w:val="center"/>
        <w:rPr>
          <w:rFonts w:cs="Arial"/>
          <w:b/>
          <w:sz w:val="44"/>
          <w:szCs w:val="44"/>
        </w:rPr>
      </w:pPr>
      <w:r w:rsidRPr="00C56BDD">
        <w:rPr>
          <w:rFonts w:cs="Arial"/>
          <w:b/>
          <w:sz w:val="44"/>
          <w:szCs w:val="44"/>
        </w:rPr>
        <w:t>TO</w:t>
      </w:r>
      <w:r w:rsidR="00DA3841">
        <w:rPr>
          <w:rFonts w:cs="Arial"/>
          <w:b/>
          <w:sz w:val="44"/>
          <w:szCs w:val="44"/>
        </w:rPr>
        <w:t>WNSH</w:t>
      </w:r>
      <w:r w:rsidR="00460EDA">
        <w:rPr>
          <w:rFonts w:cs="Arial"/>
          <w:b/>
          <w:sz w:val="44"/>
          <w:szCs w:val="44"/>
        </w:rPr>
        <w:t>IP</w:t>
      </w:r>
      <w:r w:rsidR="009D4851">
        <w:rPr>
          <w:rFonts w:cs="Arial"/>
          <w:b/>
          <w:sz w:val="44"/>
          <w:szCs w:val="44"/>
        </w:rPr>
        <w:t xml:space="preserve"> </w:t>
      </w:r>
      <w:r w:rsidR="00460EDA">
        <w:rPr>
          <w:rFonts w:cs="Arial"/>
          <w:b/>
          <w:sz w:val="44"/>
          <w:szCs w:val="44"/>
        </w:rPr>
        <w:t>OF BAL</w:t>
      </w:r>
      <w:r w:rsidR="002923C2">
        <w:rPr>
          <w:rFonts w:cs="Arial"/>
          <w:b/>
          <w:sz w:val="44"/>
          <w:szCs w:val="44"/>
        </w:rPr>
        <w:t>D</w:t>
      </w:r>
      <w:r w:rsidR="00460EDA">
        <w:rPr>
          <w:rFonts w:cs="Arial"/>
          <w:b/>
          <w:sz w:val="44"/>
          <w:szCs w:val="44"/>
        </w:rPr>
        <w:t>WIN</w:t>
      </w:r>
    </w:p>
    <w:p w14:paraId="36DD410D" w14:textId="13B0A5BE" w:rsidR="00EF5E11" w:rsidRPr="00C56BDD" w:rsidRDefault="00D93005" w:rsidP="00F147C6">
      <w:pPr>
        <w:spacing w:after="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Regular</w:t>
      </w:r>
      <w:r w:rsidR="00E43ECB">
        <w:rPr>
          <w:rFonts w:cs="Arial"/>
          <w:b/>
          <w:sz w:val="44"/>
          <w:szCs w:val="44"/>
        </w:rPr>
        <w:t xml:space="preserve"> Mee</w:t>
      </w:r>
      <w:r w:rsidR="00DA74C5" w:rsidRPr="00C56BDD">
        <w:rPr>
          <w:rFonts w:cs="Arial"/>
          <w:b/>
          <w:sz w:val="44"/>
          <w:szCs w:val="44"/>
        </w:rPr>
        <w:t>ting</w:t>
      </w:r>
      <w:r w:rsidR="00F147C6" w:rsidRPr="00C56BDD">
        <w:rPr>
          <w:rFonts w:cs="Arial"/>
          <w:b/>
          <w:sz w:val="44"/>
          <w:szCs w:val="44"/>
        </w:rPr>
        <w:t xml:space="preserve"> of Counci</w:t>
      </w:r>
      <w:r w:rsidR="0073040D">
        <w:rPr>
          <w:rFonts w:cs="Arial"/>
          <w:b/>
          <w:sz w:val="44"/>
          <w:szCs w:val="44"/>
        </w:rPr>
        <w:t>l</w:t>
      </w:r>
    </w:p>
    <w:p w14:paraId="61157313" w14:textId="163AA326" w:rsidR="00F147C6" w:rsidRPr="003870D2" w:rsidRDefault="00C023CE" w:rsidP="00C023CE">
      <w:pPr>
        <w:tabs>
          <w:tab w:val="left" w:pos="2280"/>
          <w:tab w:val="center" w:pos="4680"/>
        </w:tabs>
        <w:spacing w:after="0"/>
        <w:rPr>
          <w:rFonts w:ascii="Arial" w:hAnsi="Arial" w:cs="Arial"/>
          <w:b/>
          <w:sz w:val="24"/>
          <w:szCs w:val="24"/>
        </w:rPr>
      </w:pPr>
      <w:r w:rsidRPr="00C56BDD">
        <w:rPr>
          <w:rFonts w:cs="Arial"/>
          <w:b/>
          <w:sz w:val="44"/>
          <w:szCs w:val="44"/>
        </w:rPr>
        <w:tab/>
      </w:r>
      <w:r w:rsidRPr="00C56BDD">
        <w:rPr>
          <w:rFonts w:cs="Arial"/>
          <w:b/>
          <w:sz w:val="44"/>
          <w:szCs w:val="44"/>
        </w:rPr>
        <w:tab/>
      </w:r>
      <w:r w:rsidR="00A7354A" w:rsidRPr="003870D2">
        <w:rPr>
          <w:rFonts w:cs="Arial"/>
          <w:b/>
          <w:sz w:val="44"/>
          <w:szCs w:val="44"/>
        </w:rPr>
        <w:t>MINUTE</w:t>
      </w:r>
      <w:r w:rsidR="005E5592">
        <w:rPr>
          <w:rFonts w:cs="Arial"/>
          <w:b/>
          <w:sz w:val="44"/>
          <w:szCs w:val="44"/>
        </w:rPr>
        <w:t>S</w:t>
      </w:r>
    </w:p>
    <w:p w14:paraId="0EEC9A90" w14:textId="3B59A63A" w:rsidR="00F147C6" w:rsidRPr="003870D2" w:rsidRDefault="0027231F" w:rsidP="00F147C6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DATE:</w:t>
      </w:r>
      <w:r w:rsidRPr="003870D2">
        <w:rPr>
          <w:rFonts w:ascii="Arial" w:hAnsi="Arial" w:cs="Arial"/>
          <w:b/>
          <w:sz w:val="24"/>
          <w:szCs w:val="24"/>
        </w:rPr>
        <w:tab/>
      </w:r>
      <w:r w:rsidRPr="003870D2">
        <w:rPr>
          <w:rFonts w:ascii="Arial" w:hAnsi="Arial" w:cs="Arial"/>
          <w:b/>
          <w:sz w:val="24"/>
          <w:szCs w:val="24"/>
        </w:rPr>
        <w:tab/>
      </w:r>
      <w:r w:rsidR="00617DBB">
        <w:rPr>
          <w:rFonts w:ascii="Arial" w:hAnsi="Arial" w:cs="Arial"/>
          <w:b/>
          <w:sz w:val="24"/>
          <w:szCs w:val="24"/>
        </w:rPr>
        <w:t>October</w:t>
      </w:r>
      <w:r w:rsidR="000E5CA8">
        <w:rPr>
          <w:rFonts w:ascii="Arial" w:hAnsi="Arial" w:cs="Arial"/>
          <w:b/>
          <w:sz w:val="24"/>
          <w:szCs w:val="24"/>
        </w:rPr>
        <w:t xml:space="preserve"> 1</w:t>
      </w:r>
      <w:r w:rsidR="00617DBB">
        <w:rPr>
          <w:rFonts w:ascii="Arial" w:hAnsi="Arial" w:cs="Arial"/>
          <w:b/>
          <w:sz w:val="24"/>
          <w:szCs w:val="24"/>
        </w:rPr>
        <w:t>8</w:t>
      </w:r>
      <w:r w:rsidR="00704ED1" w:rsidRPr="00704ED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04ED1">
        <w:rPr>
          <w:rFonts w:ascii="Arial" w:hAnsi="Arial" w:cs="Arial"/>
          <w:b/>
          <w:sz w:val="24"/>
          <w:szCs w:val="24"/>
        </w:rPr>
        <w:t>, 202</w:t>
      </w:r>
      <w:r w:rsidR="001E7236">
        <w:rPr>
          <w:rFonts w:ascii="Arial" w:hAnsi="Arial" w:cs="Arial"/>
          <w:b/>
          <w:sz w:val="24"/>
          <w:szCs w:val="24"/>
        </w:rPr>
        <w:t>1</w:t>
      </w:r>
    </w:p>
    <w:p w14:paraId="25F2470D" w14:textId="7A7345CE" w:rsidR="00F147C6" w:rsidRPr="003870D2" w:rsidRDefault="00F147C6" w:rsidP="00F147C6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TIME:</w:t>
      </w:r>
      <w:r w:rsidRPr="003870D2">
        <w:rPr>
          <w:rFonts w:ascii="Arial" w:hAnsi="Arial" w:cs="Arial"/>
          <w:b/>
          <w:sz w:val="24"/>
          <w:szCs w:val="24"/>
        </w:rPr>
        <w:tab/>
      </w:r>
      <w:r w:rsidRPr="003870D2">
        <w:rPr>
          <w:rFonts w:ascii="Arial" w:hAnsi="Arial" w:cs="Arial"/>
          <w:b/>
          <w:sz w:val="24"/>
          <w:szCs w:val="24"/>
        </w:rPr>
        <w:tab/>
      </w:r>
      <w:r w:rsidR="000E5CA8">
        <w:rPr>
          <w:rFonts w:ascii="Arial" w:hAnsi="Arial" w:cs="Arial"/>
          <w:b/>
          <w:sz w:val="24"/>
          <w:szCs w:val="24"/>
        </w:rPr>
        <w:tab/>
        <w:t>5:00</w:t>
      </w:r>
      <w:r w:rsidR="00177991">
        <w:rPr>
          <w:rFonts w:ascii="Arial" w:hAnsi="Arial" w:cs="Arial"/>
          <w:b/>
          <w:sz w:val="24"/>
          <w:szCs w:val="24"/>
        </w:rPr>
        <w:t xml:space="preserve"> pm</w:t>
      </w:r>
    </w:p>
    <w:p w14:paraId="4413451F" w14:textId="7C1F1E4A" w:rsidR="0061721C" w:rsidRDefault="00F147C6" w:rsidP="001309EC">
      <w:pPr>
        <w:spacing w:after="0"/>
        <w:rPr>
          <w:rFonts w:ascii="Arial" w:hAnsi="Arial" w:cs="Arial"/>
          <w:b/>
          <w:sz w:val="24"/>
          <w:szCs w:val="24"/>
        </w:rPr>
      </w:pPr>
      <w:r w:rsidRPr="003870D2">
        <w:rPr>
          <w:rFonts w:ascii="Arial" w:hAnsi="Arial" w:cs="Arial"/>
          <w:b/>
          <w:sz w:val="24"/>
          <w:szCs w:val="24"/>
        </w:rPr>
        <w:t>PL</w:t>
      </w:r>
      <w:r w:rsidR="00D5159F" w:rsidRPr="003870D2">
        <w:rPr>
          <w:rFonts w:ascii="Arial" w:hAnsi="Arial" w:cs="Arial"/>
          <w:b/>
          <w:sz w:val="24"/>
          <w:szCs w:val="24"/>
        </w:rPr>
        <w:t>ACE:</w:t>
      </w:r>
      <w:r w:rsidR="00D5159F" w:rsidRPr="003870D2">
        <w:rPr>
          <w:rFonts w:ascii="Arial" w:hAnsi="Arial" w:cs="Arial"/>
          <w:b/>
          <w:sz w:val="24"/>
          <w:szCs w:val="24"/>
        </w:rPr>
        <w:tab/>
      </w:r>
      <w:r w:rsidR="00D5159F" w:rsidRPr="003870D2">
        <w:rPr>
          <w:rFonts w:ascii="Arial" w:hAnsi="Arial" w:cs="Arial"/>
          <w:b/>
          <w:sz w:val="24"/>
          <w:szCs w:val="24"/>
        </w:rPr>
        <w:tab/>
      </w:r>
      <w:r w:rsidR="00617DBB">
        <w:rPr>
          <w:rFonts w:ascii="Arial" w:hAnsi="Arial" w:cs="Arial"/>
          <w:b/>
          <w:sz w:val="24"/>
          <w:szCs w:val="24"/>
        </w:rPr>
        <w:t>Council Chambers</w:t>
      </w:r>
    </w:p>
    <w:p w14:paraId="118CFCE1" w14:textId="77777777" w:rsidR="00BA344A" w:rsidRPr="00C75200" w:rsidRDefault="00BA344A" w:rsidP="0061721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4FA070" w14:textId="77777777" w:rsidR="00F147C6" w:rsidRPr="00C75200" w:rsidRDefault="00396D1E" w:rsidP="009A420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Call </w:t>
      </w:r>
      <w:r w:rsidR="008F5DB2" w:rsidRPr="00C75200">
        <w:rPr>
          <w:rFonts w:ascii="Arial" w:hAnsi="Arial" w:cs="Arial"/>
          <w:b/>
          <w:sz w:val="24"/>
          <w:szCs w:val="24"/>
        </w:rPr>
        <w:t>t</w:t>
      </w:r>
      <w:r w:rsidRPr="00C75200">
        <w:rPr>
          <w:rFonts w:ascii="Arial" w:hAnsi="Arial" w:cs="Arial"/>
          <w:b/>
          <w:sz w:val="24"/>
          <w:szCs w:val="24"/>
        </w:rPr>
        <w:t>o Order &amp; Note Members Present</w:t>
      </w:r>
    </w:p>
    <w:p w14:paraId="33CAAAED" w14:textId="6BA8A5DA" w:rsidR="00F147C6" w:rsidRPr="00C75200" w:rsidRDefault="00F147C6" w:rsidP="00F147C6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The meeting was called to order by the </w:t>
      </w:r>
      <w:proofErr w:type="gramStart"/>
      <w:r w:rsidRPr="00C75200">
        <w:rPr>
          <w:rFonts w:ascii="Arial" w:hAnsi="Arial" w:cs="Arial"/>
          <w:sz w:val="24"/>
          <w:szCs w:val="24"/>
        </w:rPr>
        <w:t>Mayor</w:t>
      </w:r>
      <w:proofErr w:type="gramEnd"/>
      <w:r w:rsidRPr="00C75200">
        <w:rPr>
          <w:rFonts w:ascii="Arial" w:hAnsi="Arial" w:cs="Arial"/>
          <w:sz w:val="24"/>
          <w:szCs w:val="24"/>
        </w:rPr>
        <w:t xml:space="preserve"> at </w:t>
      </w:r>
      <w:r w:rsidR="000E5CA8">
        <w:rPr>
          <w:rFonts w:ascii="Arial" w:hAnsi="Arial" w:cs="Arial"/>
          <w:sz w:val="24"/>
          <w:szCs w:val="24"/>
        </w:rPr>
        <w:t>5:0</w:t>
      </w:r>
      <w:r w:rsidR="00177991">
        <w:rPr>
          <w:rFonts w:ascii="Arial" w:hAnsi="Arial" w:cs="Arial"/>
          <w:sz w:val="24"/>
          <w:szCs w:val="24"/>
        </w:rPr>
        <w:t>0 p.m.</w:t>
      </w:r>
    </w:p>
    <w:p w14:paraId="010C0F75" w14:textId="77777777" w:rsidR="00451332" w:rsidRPr="00C75200" w:rsidRDefault="00451332" w:rsidP="00F147C6">
      <w:pPr>
        <w:pStyle w:val="ListParagraph"/>
        <w:rPr>
          <w:rFonts w:ascii="Arial" w:hAnsi="Arial" w:cs="Arial"/>
          <w:sz w:val="24"/>
          <w:szCs w:val="24"/>
        </w:rPr>
      </w:pPr>
    </w:p>
    <w:p w14:paraId="46B9A850" w14:textId="77777777" w:rsidR="00B031C4" w:rsidRPr="00C75200" w:rsidRDefault="00B031C4" w:rsidP="00D357E7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Council members present:</w:t>
      </w:r>
      <w:r w:rsidRPr="00C75200">
        <w:rPr>
          <w:rFonts w:ascii="Arial" w:hAnsi="Arial" w:cs="Arial"/>
          <w:sz w:val="24"/>
          <w:szCs w:val="24"/>
        </w:rPr>
        <w:tab/>
        <w:t>Mayor Gorha</w:t>
      </w:r>
      <w:r w:rsidR="00041682" w:rsidRPr="00C75200">
        <w:rPr>
          <w:rFonts w:ascii="Arial" w:hAnsi="Arial" w:cs="Arial"/>
          <w:sz w:val="24"/>
          <w:szCs w:val="24"/>
        </w:rPr>
        <w:t>m</w:t>
      </w:r>
    </w:p>
    <w:p w14:paraId="2192A8AC" w14:textId="77777777" w:rsidR="009F526E" w:rsidRPr="00C75200" w:rsidRDefault="00DD1E55" w:rsidP="004B3918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ab/>
      </w:r>
      <w:r w:rsidR="00E15EF9" w:rsidRPr="00C75200">
        <w:rPr>
          <w:rFonts w:ascii="Arial" w:hAnsi="Arial" w:cs="Arial"/>
          <w:sz w:val="24"/>
          <w:szCs w:val="24"/>
        </w:rPr>
        <w:tab/>
      </w:r>
      <w:r w:rsidR="00451332" w:rsidRPr="00C75200">
        <w:rPr>
          <w:rFonts w:ascii="Arial" w:hAnsi="Arial" w:cs="Arial"/>
          <w:sz w:val="24"/>
          <w:szCs w:val="24"/>
        </w:rPr>
        <w:tab/>
      </w:r>
      <w:r w:rsidR="00B031C4" w:rsidRPr="00C75200">
        <w:rPr>
          <w:rFonts w:ascii="Arial" w:hAnsi="Arial" w:cs="Arial"/>
          <w:sz w:val="24"/>
          <w:szCs w:val="24"/>
        </w:rPr>
        <w:t>Councillor Maltai</w:t>
      </w:r>
      <w:r w:rsidR="0019702C" w:rsidRPr="00C75200">
        <w:rPr>
          <w:rFonts w:ascii="Arial" w:hAnsi="Arial" w:cs="Arial"/>
          <w:sz w:val="24"/>
          <w:szCs w:val="24"/>
        </w:rPr>
        <w:t>s</w:t>
      </w:r>
    </w:p>
    <w:p w14:paraId="125D900D" w14:textId="7110A33D" w:rsidR="00FB3A08" w:rsidRDefault="002D3ABE" w:rsidP="00C07FD0">
      <w:pPr>
        <w:pStyle w:val="ListParagraph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Councillor McDowell</w:t>
      </w:r>
    </w:p>
    <w:p w14:paraId="26534ACE" w14:textId="07662802" w:rsidR="00AC4AE2" w:rsidRPr="00C75200" w:rsidRDefault="00AC4AE2" w:rsidP="00C07FD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Fairbairn</w:t>
      </w:r>
    </w:p>
    <w:p w14:paraId="0B9D5675" w14:textId="2A846059" w:rsidR="00405658" w:rsidRDefault="00C40DB9" w:rsidP="000E5CA8">
      <w:pPr>
        <w:pStyle w:val="ListParagraph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Other</w:t>
      </w:r>
      <w:r w:rsidR="00693696" w:rsidRPr="00C75200">
        <w:rPr>
          <w:rFonts w:ascii="Arial" w:hAnsi="Arial" w:cs="Arial"/>
          <w:b/>
          <w:sz w:val="24"/>
          <w:szCs w:val="24"/>
        </w:rPr>
        <w:t>:</w:t>
      </w:r>
      <w:r w:rsidR="00815F08">
        <w:rPr>
          <w:rFonts w:ascii="Arial" w:hAnsi="Arial" w:cs="Arial"/>
          <w:b/>
          <w:sz w:val="24"/>
          <w:szCs w:val="24"/>
        </w:rPr>
        <w:tab/>
      </w:r>
      <w:r w:rsidR="00B92819">
        <w:rPr>
          <w:rFonts w:ascii="Arial" w:hAnsi="Arial" w:cs="Arial"/>
          <w:b/>
          <w:sz w:val="24"/>
          <w:szCs w:val="24"/>
        </w:rPr>
        <w:tab/>
      </w:r>
      <w:r w:rsidR="00B92819">
        <w:rPr>
          <w:rFonts w:ascii="Arial" w:hAnsi="Arial" w:cs="Arial"/>
          <w:b/>
          <w:sz w:val="24"/>
          <w:szCs w:val="24"/>
        </w:rPr>
        <w:tab/>
      </w:r>
      <w:r w:rsidR="00B92819">
        <w:rPr>
          <w:rFonts w:ascii="Arial" w:hAnsi="Arial" w:cs="Arial"/>
          <w:b/>
          <w:sz w:val="24"/>
          <w:szCs w:val="24"/>
        </w:rPr>
        <w:tab/>
      </w:r>
      <w:r w:rsidR="00405658" w:rsidRPr="00405658">
        <w:rPr>
          <w:rFonts w:ascii="Arial" w:hAnsi="Arial" w:cs="Arial"/>
          <w:bCs/>
          <w:sz w:val="24"/>
          <w:szCs w:val="24"/>
        </w:rPr>
        <w:t>Bill Land</w:t>
      </w:r>
      <w:r w:rsidR="00405658">
        <w:rPr>
          <w:rFonts w:ascii="Arial" w:hAnsi="Arial" w:cs="Arial"/>
          <w:bCs/>
          <w:sz w:val="24"/>
          <w:szCs w:val="24"/>
        </w:rPr>
        <w:t>, Delegation &amp; Petitions</w:t>
      </w:r>
    </w:p>
    <w:p w14:paraId="7CA7E641" w14:textId="16B34B8E" w:rsidR="00EE0D65" w:rsidRPr="00617DBB" w:rsidRDefault="00405658" w:rsidP="000E5CA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6073B">
        <w:rPr>
          <w:rFonts w:ascii="Arial" w:hAnsi="Arial" w:cs="Arial"/>
          <w:bCs/>
          <w:sz w:val="24"/>
          <w:szCs w:val="24"/>
        </w:rPr>
        <w:t>Fire Chief – Bob Clement</w:t>
      </w:r>
    </w:p>
    <w:p w14:paraId="6A3F4863" w14:textId="77777777" w:rsidR="00405658" w:rsidRDefault="0086171E" w:rsidP="004056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5F08" w:rsidRPr="00C75200">
        <w:rPr>
          <w:rFonts w:ascii="Arial" w:hAnsi="Arial" w:cs="Arial"/>
          <w:sz w:val="24"/>
          <w:szCs w:val="24"/>
        </w:rPr>
        <w:t>Clerk - Karin Bates</w:t>
      </w:r>
    </w:p>
    <w:p w14:paraId="4B2BD2CD" w14:textId="6FFCBE1D" w:rsidR="00405658" w:rsidRPr="00C75200" w:rsidRDefault="00405658" w:rsidP="00405658">
      <w:pPr>
        <w:pStyle w:val="ListParagraph"/>
        <w:rPr>
          <w:rFonts w:ascii="Arial" w:hAnsi="Arial" w:cs="Arial"/>
          <w:sz w:val="24"/>
          <w:szCs w:val="24"/>
        </w:rPr>
      </w:pPr>
      <w:r w:rsidRPr="00405658"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Deputy Mayor </w:t>
      </w:r>
      <w:r w:rsidRPr="00C75200">
        <w:rPr>
          <w:rFonts w:ascii="Arial" w:hAnsi="Arial" w:cs="Arial"/>
          <w:sz w:val="24"/>
          <w:szCs w:val="24"/>
        </w:rPr>
        <w:t>Boucher</w:t>
      </w:r>
    </w:p>
    <w:p w14:paraId="5155DB86" w14:textId="6B42D02C" w:rsidR="00C21EA9" w:rsidRPr="001309EC" w:rsidRDefault="00851BAD" w:rsidP="001309EC">
      <w:pPr>
        <w:pStyle w:val="ListParagraph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815F08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  <w:r w:rsidR="001B180C">
        <w:rPr>
          <w:rFonts w:ascii="Arial" w:hAnsi="Arial" w:cs="Arial"/>
          <w:sz w:val="24"/>
          <w:szCs w:val="24"/>
        </w:rPr>
        <w:tab/>
      </w:r>
    </w:p>
    <w:p w14:paraId="23820DF9" w14:textId="600C72C8" w:rsidR="00422420" w:rsidRPr="00422420" w:rsidRDefault="00396D1E" w:rsidP="0058760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bookmarkStart w:id="0" w:name="_Hlk82591390"/>
      <w:r w:rsidRPr="00C75200">
        <w:rPr>
          <w:rFonts w:ascii="Arial" w:hAnsi="Arial" w:cs="Arial"/>
          <w:b/>
          <w:sz w:val="24"/>
          <w:szCs w:val="24"/>
        </w:rPr>
        <w:t xml:space="preserve">Declaration </w:t>
      </w:r>
      <w:r w:rsidR="00E57703" w:rsidRPr="00C75200">
        <w:rPr>
          <w:rFonts w:ascii="Arial" w:hAnsi="Arial" w:cs="Arial"/>
          <w:b/>
          <w:sz w:val="24"/>
          <w:szCs w:val="24"/>
        </w:rPr>
        <w:t>o</w:t>
      </w:r>
      <w:r w:rsidRPr="00C75200">
        <w:rPr>
          <w:rFonts w:ascii="Arial" w:hAnsi="Arial" w:cs="Arial"/>
          <w:b/>
          <w:sz w:val="24"/>
          <w:szCs w:val="24"/>
        </w:rPr>
        <w:t xml:space="preserve">f Pecuniary Interest </w:t>
      </w:r>
      <w:r w:rsidR="004D1661" w:rsidRPr="00C75200">
        <w:rPr>
          <w:rFonts w:ascii="Arial" w:hAnsi="Arial" w:cs="Arial"/>
          <w:b/>
          <w:sz w:val="24"/>
          <w:szCs w:val="24"/>
        </w:rPr>
        <w:t>a</w:t>
      </w:r>
      <w:r w:rsidRPr="00C75200">
        <w:rPr>
          <w:rFonts w:ascii="Arial" w:hAnsi="Arial" w:cs="Arial"/>
          <w:b/>
          <w:sz w:val="24"/>
          <w:szCs w:val="24"/>
        </w:rPr>
        <w:t>nd The General Nature Thereo</w:t>
      </w:r>
      <w:bookmarkStart w:id="1" w:name="_Hlk18588984"/>
      <w:r w:rsidR="0052729D" w:rsidRPr="00C75200">
        <w:rPr>
          <w:rFonts w:ascii="Arial" w:hAnsi="Arial" w:cs="Arial"/>
          <w:b/>
          <w:sz w:val="24"/>
          <w:szCs w:val="24"/>
        </w:rPr>
        <w:t>f</w:t>
      </w:r>
      <w:r w:rsidR="002A36D0" w:rsidRPr="00C75200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5D24CD">
        <w:rPr>
          <w:rFonts w:ascii="Arial" w:hAnsi="Arial" w:cs="Arial"/>
          <w:b/>
          <w:sz w:val="24"/>
          <w:szCs w:val="24"/>
        </w:rPr>
        <w:t xml:space="preserve">– </w:t>
      </w:r>
      <w:r w:rsidR="00AD3B9B">
        <w:rPr>
          <w:rFonts w:ascii="Arial" w:hAnsi="Arial" w:cs="Arial"/>
          <w:b/>
          <w:sz w:val="24"/>
          <w:szCs w:val="24"/>
        </w:rPr>
        <w:t>none</w:t>
      </w:r>
    </w:p>
    <w:p w14:paraId="2EA85637" w14:textId="77777777" w:rsidR="000844E8" w:rsidRPr="001F4316" w:rsidRDefault="000844E8" w:rsidP="001F431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097B64E" w14:textId="77777777" w:rsidR="00587603" w:rsidRPr="00C75200" w:rsidRDefault="00587603" w:rsidP="005876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bookmarkStart w:id="2" w:name="_Hlk31870333"/>
      <w:bookmarkStart w:id="3" w:name="_Hlk31868180"/>
      <w:r w:rsidRPr="00C75200">
        <w:rPr>
          <w:rFonts w:ascii="Arial" w:hAnsi="Arial" w:cs="Arial"/>
          <w:b/>
          <w:bCs/>
          <w:sz w:val="24"/>
          <w:szCs w:val="24"/>
        </w:rPr>
        <w:t>Agenda</w:t>
      </w:r>
    </w:p>
    <w:p w14:paraId="3739BE34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D42B200" w14:textId="3069EBDB" w:rsidR="00587603" w:rsidRPr="00C75200" w:rsidRDefault="00587603" w:rsidP="00704E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="00704ED1" w:rsidRPr="004A2E26">
        <w:rPr>
          <w:rFonts w:ascii="Arial" w:hAnsi="Arial" w:cs="Arial"/>
          <w:sz w:val="24"/>
          <w:szCs w:val="24"/>
        </w:rPr>
        <w:t xml:space="preserve">the agenda </w:t>
      </w:r>
      <w:r w:rsidR="00704ED1">
        <w:rPr>
          <w:rFonts w:ascii="Arial" w:hAnsi="Arial" w:cs="Arial"/>
          <w:sz w:val="24"/>
          <w:szCs w:val="24"/>
        </w:rPr>
        <w:t xml:space="preserve">for the Regular Council Meeting </w:t>
      </w:r>
      <w:r w:rsidR="00704ED1" w:rsidRPr="004A2E26">
        <w:rPr>
          <w:rFonts w:ascii="Arial" w:hAnsi="Arial" w:cs="Arial"/>
          <w:sz w:val="24"/>
          <w:szCs w:val="24"/>
        </w:rPr>
        <w:t>be accepted as presented.</w:t>
      </w:r>
    </w:p>
    <w:p w14:paraId="42B36D10" w14:textId="77777777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p w14:paraId="786BC817" w14:textId="3B1A8547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617DBB">
        <w:rPr>
          <w:rFonts w:ascii="Arial" w:hAnsi="Arial" w:cs="Arial"/>
          <w:b/>
          <w:sz w:val="24"/>
          <w:szCs w:val="24"/>
        </w:rPr>
        <w:t>75</w:t>
      </w:r>
    </w:p>
    <w:p w14:paraId="59E80CEB" w14:textId="1928AE72" w:rsidR="00587603" w:rsidRPr="00C75200" w:rsidRDefault="00587603" w:rsidP="0058760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035316">
        <w:rPr>
          <w:rFonts w:ascii="Arial" w:hAnsi="Arial" w:cs="Arial"/>
          <w:sz w:val="24"/>
          <w:szCs w:val="24"/>
        </w:rPr>
        <w:tab/>
      </w:r>
      <w:r w:rsidR="00AD3B9B">
        <w:rPr>
          <w:rFonts w:ascii="Arial" w:hAnsi="Arial" w:cs="Arial"/>
          <w:sz w:val="24"/>
          <w:szCs w:val="24"/>
        </w:rPr>
        <w:t>McDowell</w:t>
      </w:r>
    </w:p>
    <w:p w14:paraId="1D1EEB82" w14:textId="6AA5A2DC" w:rsidR="005C6E27" w:rsidRDefault="00587603" w:rsidP="005C6E2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AD3B9B">
        <w:rPr>
          <w:rFonts w:ascii="Arial" w:hAnsi="Arial" w:cs="Arial"/>
          <w:sz w:val="24"/>
          <w:szCs w:val="24"/>
        </w:rPr>
        <w:t>Fairbairn</w:t>
      </w:r>
      <w:r w:rsidR="00AD3B9B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07B189F8" w14:textId="77777777" w:rsidR="00365E45" w:rsidRPr="001309EC" w:rsidRDefault="00365E45" w:rsidP="005C6E2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A57DD62" w14:textId="745A6C89" w:rsidR="005A7724" w:rsidRPr="00C75200" w:rsidRDefault="00905D2E" w:rsidP="00905D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75200">
        <w:rPr>
          <w:rFonts w:ascii="Arial" w:hAnsi="Arial" w:cs="Arial"/>
          <w:b/>
          <w:bCs/>
          <w:sz w:val="24"/>
          <w:szCs w:val="24"/>
        </w:rPr>
        <w:t>Minutes – Business Arising from Minutes</w:t>
      </w:r>
    </w:p>
    <w:bookmarkEnd w:id="1"/>
    <w:p w14:paraId="255B7077" w14:textId="205F920F" w:rsidR="00D10914" w:rsidRPr="00415A57" w:rsidRDefault="00905D2E" w:rsidP="00415A5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a)</w:t>
      </w:r>
      <w:r w:rsidRPr="00C75200">
        <w:rPr>
          <w:rFonts w:ascii="Arial" w:hAnsi="Arial" w:cs="Arial"/>
          <w:b/>
          <w:sz w:val="24"/>
          <w:szCs w:val="24"/>
        </w:rPr>
        <w:tab/>
        <w:t>Minutes</w:t>
      </w:r>
    </w:p>
    <w:p w14:paraId="083007CD" w14:textId="77777777" w:rsidR="00D10914" w:rsidRPr="00C75200" w:rsidRDefault="00D10914" w:rsidP="00D10914">
      <w:pPr>
        <w:spacing w:after="0"/>
        <w:rPr>
          <w:rFonts w:ascii="Arial" w:hAnsi="Arial" w:cs="Arial"/>
          <w:sz w:val="24"/>
          <w:szCs w:val="24"/>
        </w:rPr>
      </w:pPr>
    </w:p>
    <w:p w14:paraId="14D59F3A" w14:textId="0CF49C9F" w:rsidR="00D10914" w:rsidRPr="00C75200" w:rsidRDefault="00D10914" w:rsidP="00D1091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="00704ED1" w:rsidRPr="008C698E">
        <w:rPr>
          <w:rFonts w:ascii="Arial" w:hAnsi="Arial" w:cs="Arial"/>
          <w:sz w:val="24"/>
          <w:szCs w:val="24"/>
        </w:rPr>
        <w:t>the minutes from the Regular Council</w:t>
      </w:r>
      <w:r w:rsidR="00704ED1">
        <w:rPr>
          <w:rFonts w:ascii="Arial" w:hAnsi="Arial" w:cs="Arial"/>
          <w:sz w:val="24"/>
          <w:szCs w:val="24"/>
        </w:rPr>
        <w:t xml:space="preserve"> </w:t>
      </w:r>
      <w:r w:rsidR="00704ED1" w:rsidRPr="008C698E">
        <w:rPr>
          <w:rFonts w:ascii="Arial" w:hAnsi="Arial" w:cs="Arial"/>
          <w:sz w:val="24"/>
          <w:szCs w:val="24"/>
        </w:rPr>
        <w:t>Meeting o</w:t>
      </w:r>
      <w:r w:rsidR="00617DBB">
        <w:rPr>
          <w:rFonts w:ascii="Arial" w:hAnsi="Arial" w:cs="Arial"/>
          <w:sz w:val="24"/>
          <w:szCs w:val="24"/>
        </w:rPr>
        <w:t>f September 13</w:t>
      </w:r>
      <w:r w:rsidR="000E5CA8" w:rsidRPr="000E5CA8">
        <w:rPr>
          <w:rFonts w:ascii="Arial" w:hAnsi="Arial" w:cs="Arial"/>
          <w:sz w:val="24"/>
          <w:szCs w:val="24"/>
          <w:vertAlign w:val="superscript"/>
        </w:rPr>
        <w:t>th</w:t>
      </w:r>
      <w:r w:rsidR="000E5CA8">
        <w:rPr>
          <w:rFonts w:ascii="Arial" w:hAnsi="Arial" w:cs="Arial"/>
          <w:sz w:val="24"/>
          <w:szCs w:val="24"/>
        </w:rPr>
        <w:t xml:space="preserve">, </w:t>
      </w:r>
      <w:r w:rsidR="008A7811">
        <w:rPr>
          <w:rFonts w:ascii="Arial" w:hAnsi="Arial" w:cs="Arial"/>
          <w:sz w:val="24"/>
          <w:szCs w:val="24"/>
        </w:rPr>
        <w:t>2021,</w:t>
      </w:r>
      <w:r w:rsidR="00704ED1">
        <w:rPr>
          <w:rFonts w:ascii="Arial" w:hAnsi="Arial" w:cs="Arial"/>
          <w:sz w:val="24"/>
          <w:szCs w:val="24"/>
        </w:rPr>
        <w:t xml:space="preserve"> </w:t>
      </w:r>
      <w:r w:rsidR="00704ED1" w:rsidRPr="008C698E">
        <w:rPr>
          <w:rFonts w:ascii="Arial" w:hAnsi="Arial" w:cs="Arial"/>
          <w:sz w:val="24"/>
          <w:szCs w:val="24"/>
        </w:rPr>
        <w:t>are hereby accepted.</w:t>
      </w:r>
    </w:p>
    <w:p w14:paraId="1704B2E5" w14:textId="77777777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4FC61F" w14:textId="2B1C2245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AD3B9B">
        <w:rPr>
          <w:rFonts w:ascii="Arial" w:hAnsi="Arial" w:cs="Arial"/>
          <w:b/>
          <w:sz w:val="24"/>
          <w:szCs w:val="24"/>
        </w:rPr>
        <w:t>76</w:t>
      </w:r>
    </w:p>
    <w:p w14:paraId="51705F50" w14:textId="378C29AD" w:rsidR="00D10914" w:rsidRPr="00C75200" w:rsidRDefault="00D10914" w:rsidP="00D1091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AB0709">
        <w:rPr>
          <w:rFonts w:ascii="Arial" w:hAnsi="Arial" w:cs="Arial"/>
          <w:sz w:val="24"/>
          <w:szCs w:val="24"/>
        </w:rPr>
        <w:tab/>
      </w:r>
      <w:proofErr w:type="spellStart"/>
      <w:r w:rsidR="00AD3B9B">
        <w:rPr>
          <w:rFonts w:ascii="Arial" w:hAnsi="Arial" w:cs="Arial"/>
          <w:sz w:val="24"/>
          <w:szCs w:val="24"/>
        </w:rPr>
        <w:t>Faribairn</w:t>
      </w:r>
      <w:proofErr w:type="spellEnd"/>
      <w:r w:rsidRPr="00C75200">
        <w:rPr>
          <w:rFonts w:ascii="Arial" w:hAnsi="Arial" w:cs="Arial"/>
          <w:sz w:val="24"/>
          <w:szCs w:val="24"/>
        </w:rPr>
        <w:tab/>
      </w:r>
    </w:p>
    <w:p w14:paraId="5F0567E9" w14:textId="2CF854D4" w:rsidR="00D10914" w:rsidRPr="00C75200" w:rsidRDefault="00D10914" w:rsidP="00D1091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AD3B9B">
        <w:rPr>
          <w:rFonts w:ascii="Arial" w:hAnsi="Arial" w:cs="Arial"/>
          <w:sz w:val="24"/>
          <w:szCs w:val="24"/>
        </w:rPr>
        <w:t>McDowell</w:t>
      </w:r>
      <w:r w:rsidR="00AD3B9B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7053DD38" w14:textId="77777777" w:rsidR="002E3CF9" w:rsidRPr="00C75200" w:rsidRDefault="002E3CF9" w:rsidP="00EF6B5B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</w:p>
    <w:p w14:paraId="742AF755" w14:textId="67BB8FBE" w:rsidR="00CD455E" w:rsidRDefault="00483B61" w:rsidP="000E5CA8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5.</w:t>
      </w:r>
      <w:r w:rsidR="002E3CF9" w:rsidRPr="00C75200">
        <w:rPr>
          <w:rFonts w:ascii="Arial" w:hAnsi="Arial" w:cs="Arial"/>
          <w:b/>
          <w:sz w:val="24"/>
          <w:szCs w:val="24"/>
        </w:rPr>
        <w:tab/>
      </w:r>
      <w:r w:rsidRPr="00C75200">
        <w:rPr>
          <w:rFonts w:ascii="Arial" w:hAnsi="Arial" w:cs="Arial"/>
          <w:b/>
          <w:sz w:val="24"/>
          <w:szCs w:val="24"/>
        </w:rPr>
        <w:t>Delegations &amp; Petitions</w:t>
      </w:r>
    </w:p>
    <w:p w14:paraId="21866A81" w14:textId="77777777" w:rsidR="00DF2ED3" w:rsidRDefault="00DF2ED3" w:rsidP="000E5CA8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</w:p>
    <w:p w14:paraId="439BF8DC" w14:textId="5C0F48FE" w:rsidR="000F13F8" w:rsidRPr="00AD3B9B" w:rsidRDefault="00617DBB" w:rsidP="00AD3B9B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AD3B9B">
        <w:rPr>
          <w:rFonts w:ascii="Arial" w:hAnsi="Arial" w:cs="Arial"/>
          <w:sz w:val="24"/>
          <w:szCs w:val="24"/>
        </w:rPr>
        <w:t xml:space="preserve">Bill and Sue Land </w:t>
      </w:r>
      <w:r w:rsidR="00AD3B9B">
        <w:rPr>
          <w:rFonts w:ascii="Arial" w:hAnsi="Arial" w:cs="Arial"/>
          <w:sz w:val="24"/>
          <w:szCs w:val="24"/>
        </w:rPr>
        <w:t>–</w:t>
      </w:r>
      <w:r w:rsidRPr="00AD3B9B">
        <w:rPr>
          <w:rFonts w:ascii="Arial" w:hAnsi="Arial" w:cs="Arial"/>
          <w:sz w:val="24"/>
          <w:szCs w:val="24"/>
        </w:rPr>
        <w:t xml:space="preserve"> Culvert</w:t>
      </w:r>
    </w:p>
    <w:p w14:paraId="5C51C9AB" w14:textId="1ADBCB40" w:rsidR="00AD3B9B" w:rsidRPr="00AD3B9B" w:rsidRDefault="00AD3B9B" w:rsidP="00AD3B9B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646D92">
        <w:rPr>
          <w:rFonts w:ascii="Arial" w:hAnsi="Arial" w:cs="Arial"/>
          <w:sz w:val="24"/>
          <w:szCs w:val="24"/>
          <w:highlight w:val="yellow"/>
        </w:rPr>
        <w:t xml:space="preserve">DIRECTION:  </w:t>
      </w:r>
      <w:r w:rsidR="00405658" w:rsidRPr="00646D92">
        <w:rPr>
          <w:rFonts w:ascii="Arial" w:hAnsi="Arial" w:cs="Arial"/>
          <w:sz w:val="24"/>
          <w:szCs w:val="24"/>
          <w:highlight w:val="yellow"/>
        </w:rPr>
        <w:t xml:space="preserve">Council agrees to replace the </w:t>
      </w:r>
      <w:proofErr w:type="gramStart"/>
      <w:r w:rsidR="00405658" w:rsidRPr="00646D92">
        <w:rPr>
          <w:rFonts w:ascii="Arial" w:hAnsi="Arial" w:cs="Arial"/>
          <w:sz w:val="24"/>
          <w:szCs w:val="24"/>
          <w:highlight w:val="yellow"/>
        </w:rPr>
        <w:t>culvert</w:t>
      </w:r>
      <w:proofErr w:type="gramEnd"/>
      <w:r w:rsidR="00405658" w:rsidRPr="00646D92">
        <w:rPr>
          <w:rFonts w:ascii="Arial" w:hAnsi="Arial" w:cs="Arial"/>
          <w:sz w:val="24"/>
          <w:szCs w:val="24"/>
          <w:highlight w:val="yellow"/>
        </w:rPr>
        <w:t xml:space="preserve"> which is causing drainage issues on Hardwood Road, following an inspection by Roger Hannon &amp; Councillor Maltais </w:t>
      </w:r>
      <w:r w:rsidR="00646D92" w:rsidRPr="00646D92">
        <w:rPr>
          <w:rFonts w:ascii="Arial" w:hAnsi="Arial" w:cs="Arial"/>
          <w:sz w:val="24"/>
          <w:szCs w:val="24"/>
          <w:highlight w:val="yellow"/>
        </w:rPr>
        <w:t>verifying</w:t>
      </w:r>
      <w:r w:rsidR="00405658" w:rsidRPr="00646D92">
        <w:rPr>
          <w:rFonts w:ascii="Arial" w:hAnsi="Arial" w:cs="Arial"/>
          <w:sz w:val="24"/>
          <w:szCs w:val="24"/>
          <w:highlight w:val="yellow"/>
        </w:rPr>
        <w:t xml:space="preserve"> that is </w:t>
      </w:r>
      <w:r w:rsidR="001E7236">
        <w:rPr>
          <w:rFonts w:ascii="Arial" w:hAnsi="Arial" w:cs="Arial"/>
          <w:sz w:val="24"/>
          <w:szCs w:val="24"/>
          <w:highlight w:val="yellow"/>
        </w:rPr>
        <w:t xml:space="preserve">has </w:t>
      </w:r>
      <w:r w:rsidR="00405658" w:rsidRPr="00646D92">
        <w:rPr>
          <w:rFonts w:ascii="Arial" w:hAnsi="Arial" w:cs="Arial"/>
          <w:sz w:val="24"/>
          <w:szCs w:val="24"/>
          <w:highlight w:val="yellow"/>
        </w:rPr>
        <w:t>collapsed.</w:t>
      </w:r>
    </w:p>
    <w:p w14:paraId="1D8CEB93" w14:textId="77777777" w:rsidR="00AC4AE2" w:rsidRPr="00C75200" w:rsidRDefault="00AC4AE2" w:rsidP="000F13F8">
      <w:pPr>
        <w:pStyle w:val="NoSpacing"/>
        <w:ind w:left="1015" w:hanging="295"/>
        <w:rPr>
          <w:rFonts w:ascii="Arial" w:hAnsi="Arial" w:cs="Arial"/>
          <w:bCs/>
          <w:sz w:val="24"/>
          <w:szCs w:val="24"/>
        </w:rPr>
      </w:pPr>
    </w:p>
    <w:p w14:paraId="41ADE68E" w14:textId="77777777" w:rsidR="000C44C4" w:rsidRPr="00C75200" w:rsidRDefault="00483B61" w:rsidP="00696D1D">
      <w:pPr>
        <w:pStyle w:val="NoSpacing"/>
        <w:ind w:left="425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6.  </w:t>
      </w:r>
      <w:r w:rsidR="00E15EF9" w:rsidRPr="00C75200">
        <w:rPr>
          <w:rFonts w:ascii="Arial" w:hAnsi="Arial" w:cs="Arial"/>
          <w:b/>
          <w:sz w:val="24"/>
          <w:szCs w:val="24"/>
        </w:rPr>
        <w:t>REPORTS</w:t>
      </w:r>
    </w:p>
    <w:p w14:paraId="4772BE56" w14:textId="77777777" w:rsidR="00EF6B5B" w:rsidRPr="00C75200" w:rsidRDefault="00EF6B5B" w:rsidP="00EF6B5B">
      <w:pPr>
        <w:pStyle w:val="NoSpacing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Staff</w:t>
      </w:r>
    </w:p>
    <w:p w14:paraId="31311742" w14:textId="2C52D09F" w:rsidR="00D852D8" w:rsidRPr="00D852D8" w:rsidRDefault="00EF6B5B" w:rsidP="00024302">
      <w:pPr>
        <w:numPr>
          <w:ilvl w:val="2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4" w:name="OLE_LINK2"/>
      <w:r w:rsidRPr="00BD20CF">
        <w:rPr>
          <w:rFonts w:ascii="Arial" w:hAnsi="Arial" w:cs="Arial"/>
          <w:b/>
          <w:bCs/>
          <w:sz w:val="24"/>
          <w:szCs w:val="24"/>
        </w:rPr>
        <w:t>Fire Chief</w:t>
      </w:r>
      <w:r w:rsidR="000877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B7C4D" w14:textId="77777777" w:rsidR="000877D9" w:rsidRPr="008D1905" w:rsidRDefault="000877D9" w:rsidP="00024302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bookmarkEnd w:id="4"/>
    <w:p w14:paraId="613D91A2" w14:textId="28A90960" w:rsidR="006271E4" w:rsidRDefault="00EF6B5B" w:rsidP="006271E4">
      <w:pPr>
        <w:numPr>
          <w:ilvl w:val="2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20CF">
        <w:rPr>
          <w:rFonts w:ascii="Arial" w:hAnsi="Arial" w:cs="Arial"/>
          <w:b/>
          <w:bCs/>
          <w:sz w:val="24"/>
          <w:szCs w:val="24"/>
        </w:rPr>
        <w:t>Roads Report</w:t>
      </w:r>
    </w:p>
    <w:p w14:paraId="77D96E31" w14:textId="77777777" w:rsidR="000877D9" w:rsidRPr="00BD20CF" w:rsidRDefault="000877D9" w:rsidP="000877D9">
      <w:pPr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</w:p>
    <w:p w14:paraId="0405411B" w14:textId="28B3F2EC" w:rsidR="00CD455E" w:rsidRDefault="00EF6B5B" w:rsidP="00CD455E">
      <w:pPr>
        <w:numPr>
          <w:ilvl w:val="2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20CF">
        <w:rPr>
          <w:rFonts w:ascii="Arial" w:hAnsi="Arial" w:cs="Arial"/>
          <w:b/>
          <w:bCs/>
          <w:sz w:val="24"/>
          <w:szCs w:val="24"/>
        </w:rPr>
        <w:t>CAO/Clerk-Treasurer</w:t>
      </w:r>
    </w:p>
    <w:p w14:paraId="2EF2C34B" w14:textId="77777777" w:rsidR="000877D9" w:rsidRPr="00BD20CF" w:rsidRDefault="000877D9" w:rsidP="000877D9">
      <w:pPr>
        <w:spacing w:after="0" w:line="240" w:lineRule="auto"/>
        <w:ind w:left="1800"/>
        <w:rPr>
          <w:rFonts w:ascii="Arial" w:hAnsi="Arial" w:cs="Arial"/>
          <w:b/>
          <w:bCs/>
          <w:sz w:val="24"/>
          <w:szCs w:val="24"/>
        </w:rPr>
      </w:pPr>
    </w:p>
    <w:p w14:paraId="1F2AA00C" w14:textId="77777777" w:rsidR="00094CA1" w:rsidRPr="00C75200" w:rsidRDefault="00094CA1" w:rsidP="00094CA1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Councillors</w:t>
      </w:r>
    </w:p>
    <w:p w14:paraId="474D8FCB" w14:textId="77777777" w:rsidR="001C3C08" w:rsidRDefault="00094CA1" w:rsidP="001C3C08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Roads Liaisons</w:t>
      </w:r>
    </w:p>
    <w:p w14:paraId="6991B301" w14:textId="77777777" w:rsidR="00094CA1" w:rsidRPr="00C75200" w:rsidRDefault="00094CA1" w:rsidP="00094CA1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Recreation Liaison</w:t>
      </w:r>
    </w:p>
    <w:p w14:paraId="74AD40B4" w14:textId="6DE6AF53" w:rsidR="001B386D" w:rsidRPr="00D15002" w:rsidRDefault="00094CA1" w:rsidP="00094CA1">
      <w:pPr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Fire Liaison</w:t>
      </w:r>
    </w:p>
    <w:p w14:paraId="28CA11DE" w14:textId="77777777" w:rsidR="001B386D" w:rsidRPr="00C75200" w:rsidRDefault="001B386D" w:rsidP="00094CA1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14FB554C" w14:textId="4C69FDA2" w:rsidR="00CD455E" w:rsidRDefault="00094CA1" w:rsidP="00CD455E">
      <w:pPr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Mayor</w:t>
      </w:r>
    </w:p>
    <w:p w14:paraId="1934159B" w14:textId="77777777" w:rsidR="00CD455E" w:rsidRDefault="00CD455E" w:rsidP="00CD455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78001281" w14:textId="024C736C" w:rsidR="000877D9" w:rsidRPr="00646D92" w:rsidRDefault="00CD455E" w:rsidP="00617DBB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455E">
        <w:rPr>
          <w:rFonts w:ascii="Arial" w:hAnsi="Arial" w:cs="Arial"/>
          <w:b/>
          <w:bCs/>
          <w:sz w:val="24"/>
          <w:szCs w:val="24"/>
        </w:rPr>
        <w:t xml:space="preserve">Deputy Mayor </w:t>
      </w:r>
    </w:p>
    <w:p w14:paraId="49F4A6F0" w14:textId="77777777" w:rsidR="00646D92" w:rsidRPr="003E40FD" w:rsidRDefault="00646D92" w:rsidP="00646D9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04CB40A" w14:textId="49B52193" w:rsidR="003E40FD" w:rsidRPr="00646D92" w:rsidRDefault="00094CA1" w:rsidP="00617DBB">
      <w:pPr>
        <w:numPr>
          <w:ilvl w:val="1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76649603"/>
      <w:bookmarkStart w:id="6" w:name="_Hlk35348900"/>
      <w:r w:rsidRPr="00C75200">
        <w:rPr>
          <w:rFonts w:ascii="Arial" w:hAnsi="Arial" w:cs="Arial"/>
          <w:b/>
          <w:sz w:val="24"/>
          <w:szCs w:val="24"/>
        </w:rPr>
        <w:t xml:space="preserve">Building </w:t>
      </w:r>
      <w:r w:rsidR="00646D92" w:rsidRPr="00C75200">
        <w:rPr>
          <w:rFonts w:ascii="Arial" w:hAnsi="Arial" w:cs="Arial"/>
          <w:b/>
          <w:sz w:val="24"/>
          <w:szCs w:val="24"/>
        </w:rPr>
        <w:t>Inspector</w:t>
      </w:r>
      <w:r w:rsidR="00704ED1" w:rsidRPr="00617DBB">
        <w:rPr>
          <w:rFonts w:ascii="Arial" w:hAnsi="Arial" w:cs="Arial"/>
          <w:b/>
          <w:sz w:val="24"/>
          <w:szCs w:val="24"/>
        </w:rPr>
        <w:t xml:space="preserve"> </w:t>
      </w:r>
      <w:r w:rsidR="00704ED1" w:rsidRPr="00617DBB">
        <w:rPr>
          <w:rFonts w:ascii="Arial" w:hAnsi="Arial" w:cs="Arial"/>
          <w:b/>
          <w:bCs/>
          <w:sz w:val="24"/>
          <w:szCs w:val="24"/>
        </w:rPr>
        <w:t>–</w:t>
      </w:r>
      <w:bookmarkEnd w:id="5"/>
      <w:bookmarkEnd w:id="6"/>
      <w:r w:rsidR="00617DBB" w:rsidRPr="00617DBB">
        <w:rPr>
          <w:rFonts w:ascii="Arial" w:hAnsi="Arial" w:cs="Arial"/>
          <w:sz w:val="24"/>
          <w:szCs w:val="24"/>
        </w:rPr>
        <w:t xml:space="preserve"> review set fines DB</w:t>
      </w:r>
    </w:p>
    <w:p w14:paraId="44D5F3D2" w14:textId="050B3073" w:rsidR="00646D92" w:rsidRPr="00617DBB" w:rsidRDefault="00646D92" w:rsidP="00646D92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646D92">
        <w:rPr>
          <w:rFonts w:ascii="Arial" w:hAnsi="Arial" w:cs="Arial"/>
          <w:b/>
          <w:sz w:val="24"/>
          <w:szCs w:val="24"/>
          <w:highlight w:val="yellow"/>
        </w:rPr>
        <w:t>DIRECTION:</w:t>
      </w:r>
      <w:r w:rsidRPr="00646D92">
        <w:rPr>
          <w:rFonts w:ascii="Arial" w:hAnsi="Arial" w:cs="Arial"/>
          <w:bCs/>
          <w:sz w:val="24"/>
          <w:szCs w:val="24"/>
          <w:highlight w:val="yellow"/>
        </w:rPr>
        <w:t xml:space="preserve">  Clerk to prepare set fine documents for approval/review at November Council Meeting.  Continue to provide updates with ongoing permit information to Council.</w:t>
      </w:r>
    </w:p>
    <w:p w14:paraId="5AF3E61A" w14:textId="77777777" w:rsidR="00617DBB" w:rsidRPr="00617DBB" w:rsidRDefault="00617DBB" w:rsidP="00617DBB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35655AC4" w14:textId="77777777" w:rsidR="00396D1E" w:rsidRPr="00C75200" w:rsidRDefault="00396D1E" w:rsidP="00396D1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reports be accepted as read.</w:t>
      </w:r>
    </w:p>
    <w:p w14:paraId="0C57CEDF" w14:textId="77777777" w:rsidR="00587603" w:rsidRPr="00C75200" w:rsidRDefault="00587603" w:rsidP="00396D1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FA8074C" w14:textId="4A4D9907" w:rsidR="00396D1E" w:rsidRPr="00C75200" w:rsidRDefault="00396D1E" w:rsidP="00396D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bookmarkStart w:id="7" w:name="_Hlk43990586"/>
      <w:r w:rsidRPr="00C75200">
        <w:rPr>
          <w:rFonts w:ascii="Arial" w:hAnsi="Arial" w:cs="Arial"/>
          <w:b/>
          <w:sz w:val="24"/>
          <w:szCs w:val="24"/>
        </w:rPr>
        <w:t>Resolution #</w:t>
      </w:r>
      <w:r w:rsidR="00483B61" w:rsidRPr="00C75200">
        <w:rPr>
          <w:rFonts w:ascii="Arial" w:hAnsi="Arial" w:cs="Arial"/>
          <w:b/>
          <w:sz w:val="24"/>
          <w:szCs w:val="24"/>
        </w:rPr>
        <w:t>2</w:t>
      </w:r>
      <w:r w:rsidR="00CA0194">
        <w:rPr>
          <w:rFonts w:ascii="Arial" w:hAnsi="Arial" w:cs="Arial"/>
          <w:b/>
          <w:sz w:val="24"/>
          <w:szCs w:val="24"/>
        </w:rPr>
        <w:t>1-</w:t>
      </w:r>
      <w:r w:rsidR="00646D92">
        <w:rPr>
          <w:rFonts w:ascii="Arial" w:hAnsi="Arial" w:cs="Arial"/>
          <w:b/>
          <w:sz w:val="24"/>
          <w:szCs w:val="24"/>
        </w:rPr>
        <w:t>77</w:t>
      </w:r>
    </w:p>
    <w:p w14:paraId="0C2CB0A0" w14:textId="4C5F5DBE" w:rsidR="00396D1E" w:rsidRPr="00C75200" w:rsidRDefault="00396D1E" w:rsidP="00396D1E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Moved: </w:t>
      </w:r>
      <w:r w:rsidR="005C7BF1">
        <w:rPr>
          <w:rFonts w:ascii="Arial" w:hAnsi="Arial" w:cs="Arial"/>
          <w:sz w:val="24"/>
          <w:szCs w:val="24"/>
        </w:rPr>
        <w:tab/>
      </w:r>
      <w:r w:rsidR="00D852D8">
        <w:rPr>
          <w:rFonts w:ascii="Arial" w:hAnsi="Arial" w:cs="Arial"/>
          <w:sz w:val="24"/>
          <w:szCs w:val="24"/>
        </w:rPr>
        <w:t>McDowell</w:t>
      </w:r>
    </w:p>
    <w:p w14:paraId="07A895E2" w14:textId="30605981" w:rsidR="00BD2A7E" w:rsidRDefault="00396D1E" w:rsidP="00450D4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Second: </w:t>
      </w:r>
      <w:r w:rsidRPr="00C75200">
        <w:rPr>
          <w:rFonts w:ascii="Arial" w:hAnsi="Arial" w:cs="Arial"/>
          <w:sz w:val="24"/>
          <w:szCs w:val="24"/>
        </w:rPr>
        <w:tab/>
      </w:r>
      <w:r w:rsidR="00D852D8">
        <w:rPr>
          <w:rFonts w:ascii="Arial" w:hAnsi="Arial" w:cs="Arial"/>
          <w:sz w:val="24"/>
          <w:szCs w:val="24"/>
        </w:rPr>
        <w:t>Fairbairn</w:t>
      </w:r>
      <w:r w:rsidR="00D852D8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  <w:bookmarkEnd w:id="7"/>
    </w:p>
    <w:p w14:paraId="5FAA30B0" w14:textId="77777777" w:rsidR="004D61E8" w:rsidRPr="00C75200" w:rsidRDefault="004D61E8" w:rsidP="00450D4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8EB690A" w14:textId="78B530F5" w:rsidR="00396D1E" w:rsidRDefault="002E3CF9" w:rsidP="002E3CF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7.</w:t>
      </w:r>
      <w:r w:rsidRPr="00C75200">
        <w:rPr>
          <w:rFonts w:ascii="Arial" w:hAnsi="Arial" w:cs="Arial"/>
          <w:b/>
          <w:sz w:val="24"/>
          <w:szCs w:val="24"/>
        </w:rPr>
        <w:tab/>
      </w:r>
      <w:r w:rsidR="00396D1E" w:rsidRPr="00C75200">
        <w:rPr>
          <w:rFonts w:ascii="Arial" w:hAnsi="Arial" w:cs="Arial"/>
          <w:b/>
          <w:sz w:val="24"/>
          <w:szCs w:val="24"/>
        </w:rPr>
        <w:t>Correspondence</w:t>
      </w:r>
    </w:p>
    <w:p w14:paraId="3FEF2FA4" w14:textId="77777777" w:rsidR="00617DBB" w:rsidRDefault="00617DBB" w:rsidP="00617DB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bookmarkStart w:id="8" w:name="_Hlk54610506"/>
      <w:bookmarkStart w:id="9" w:name="OLE_LINK3"/>
      <w:r w:rsidRPr="00CF20E2">
        <w:rPr>
          <w:rFonts w:ascii="Arial" w:eastAsia="Calibri" w:hAnsi="Arial" w:cs="Arial"/>
          <w:sz w:val="24"/>
          <w:szCs w:val="24"/>
        </w:rPr>
        <w:t>1)</w:t>
      </w:r>
      <w:r w:rsidRPr="00CF20E2">
        <w:rPr>
          <w:rFonts w:ascii="Arial" w:eastAsia="Calibri" w:hAnsi="Arial" w:cs="Arial"/>
          <w:sz w:val="24"/>
          <w:szCs w:val="24"/>
        </w:rPr>
        <w:tab/>
      </w:r>
      <w:bookmarkStart w:id="10" w:name="OLE_LINK1"/>
      <w:bookmarkEnd w:id="8"/>
      <w:r>
        <w:rPr>
          <w:rFonts w:ascii="Arial" w:eastAsia="Calibri" w:hAnsi="Arial" w:cs="Arial"/>
          <w:sz w:val="24"/>
          <w:szCs w:val="24"/>
        </w:rPr>
        <w:t xml:space="preserve">MMAH – Ontario Proof of Vaccination Guidance for Businesses and </w:t>
      </w:r>
      <w:r>
        <w:rPr>
          <w:rFonts w:ascii="Arial" w:eastAsia="Calibri" w:hAnsi="Arial" w:cs="Arial"/>
          <w:sz w:val="24"/>
          <w:szCs w:val="24"/>
        </w:rPr>
        <w:tab/>
        <w:t>Organizations</w:t>
      </w:r>
    </w:p>
    <w:p w14:paraId="56036F8F" w14:textId="77777777" w:rsidR="00617DBB" w:rsidRDefault="00617DBB" w:rsidP="00617DB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ab/>
        <w:t>MMAH – More Homes, More Choice Act 2019</w:t>
      </w:r>
    </w:p>
    <w:p w14:paraId="5CDB97A4" w14:textId="77777777" w:rsidR="00617DBB" w:rsidRDefault="00617DBB" w:rsidP="00617DB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>
        <w:rPr>
          <w:rFonts w:ascii="Arial" w:eastAsia="Calibri" w:hAnsi="Arial" w:cs="Arial"/>
          <w:sz w:val="24"/>
          <w:szCs w:val="24"/>
        </w:rPr>
        <w:tab/>
        <w:t>COVID Passport - meeting information</w:t>
      </w:r>
    </w:p>
    <w:p w14:paraId="6F554E7C" w14:textId="77777777" w:rsidR="00617DBB" w:rsidRDefault="00617DBB" w:rsidP="00617DB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</w:t>
      </w:r>
      <w:r>
        <w:rPr>
          <w:rFonts w:ascii="Arial" w:eastAsia="Calibri" w:hAnsi="Arial" w:cs="Arial"/>
          <w:sz w:val="24"/>
          <w:szCs w:val="24"/>
        </w:rPr>
        <w:tab/>
        <w:t>MSDSB – 2021 Second Quarterly Activity Report</w:t>
      </w:r>
    </w:p>
    <w:p w14:paraId="36B0D812" w14:textId="77777777" w:rsidR="00617DBB" w:rsidRDefault="00617DBB" w:rsidP="00617DB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>
        <w:rPr>
          <w:rFonts w:ascii="Arial" w:eastAsia="Calibri" w:hAnsi="Arial" w:cs="Arial"/>
          <w:sz w:val="24"/>
          <w:szCs w:val="24"/>
        </w:rPr>
        <w:tab/>
        <w:t>Public Health Sudbury and District – facilities responsibilities</w:t>
      </w:r>
    </w:p>
    <w:p w14:paraId="395DE91B" w14:textId="77777777" w:rsidR="00617DBB" w:rsidRDefault="00617DBB" w:rsidP="00617DB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</w:t>
      </w:r>
      <w:r>
        <w:rPr>
          <w:rFonts w:ascii="Arial" w:eastAsia="Calibri" w:hAnsi="Arial" w:cs="Arial"/>
          <w:sz w:val="24"/>
          <w:szCs w:val="24"/>
        </w:rPr>
        <w:tab/>
        <w:t>OPP – Police Services Board Report for Baldwin</w:t>
      </w:r>
    </w:p>
    <w:p w14:paraId="62C47DFC" w14:textId="77777777" w:rsidR="00617DBB" w:rsidRDefault="00617DBB" w:rsidP="00617DB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</w:t>
      </w:r>
      <w:r>
        <w:rPr>
          <w:rFonts w:ascii="Arial" w:eastAsia="Calibri" w:hAnsi="Arial" w:cs="Arial"/>
          <w:sz w:val="24"/>
          <w:szCs w:val="24"/>
        </w:rPr>
        <w:tab/>
        <w:t>MSDSB - support</w:t>
      </w:r>
    </w:p>
    <w:bookmarkEnd w:id="9"/>
    <w:bookmarkEnd w:id="10"/>
    <w:p w14:paraId="39BDF057" w14:textId="77777777" w:rsidR="00300090" w:rsidRPr="00C75200" w:rsidRDefault="00300090" w:rsidP="005876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EC86C0" w14:textId="77777777" w:rsidR="005F225A" w:rsidRPr="00C75200" w:rsidRDefault="005F225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 xml:space="preserve">NOW THEREFORE BE IT RESOLVED THAT:  </w:t>
      </w:r>
      <w:r w:rsidRPr="00C75200">
        <w:rPr>
          <w:rFonts w:ascii="Arial" w:hAnsi="Arial" w:cs="Arial"/>
          <w:sz w:val="24"/>
          <w:szCs w:val="24"/>
        </w:rPr>
        <w:t>the correspondence is hereby accepted as circulated and/or read.</w:t>
      </w:r>
    </w:p>
    <w:p w14:paraId="67FA2487" w14:textId="77777777" w:rsidR="000C1DBA" w:rsidRPr="00C75200" w:rsidRDefault="000C1DB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2583267" w14:textId="45738431" w:rsidR="005F225A" w:rsidRPr="00C75200" w:rsidRDefault="005F225A" w:rsidP="005F22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</w:t>
      </w:r>
      <w:r w:rsidR="0043781E" w:rsidRPr="00C75200">
        <w:rPr>
          <w:rFonts w:ascii="Arial" w:hAnsi="Arial" w:cs="Arial"/>
          <w:b/>
          <w:sz w:val="24"/>
          <w:szCs w:val="24"/>
        </w:rPr>
        <w:t>2</w:t>
      </w:r>
      <w:r w:rsidR="00CA0194">
        <w:rPr>
          <w:rFonts w:ascii="Arial" w:hAnsi="Arial" w:cs="Arial"/>
          <w:b/>
          <w:sz w:val="24"/>
          <w:szCs w:val="24"/>
        </w:rPr>
        <w:t>1</w:t>
      </w:r>
      <w:r w:rsidR="00A97EAD">
        <w:rPr>
          <w:rFonts w:ascii="Arial" w:hAnsi="Arial" w:cs="Arial"/>
          <w:b/>
          <w:sz w:val="24"/>
          <w:szCs w:val="24"/>
        </w:rPr>
        <w:t>-</w:t>
      </w:r>
      <w:r w:rsidR="00646D92">
        <w:rPr>
          <w:rFonts w:ascii="Arial" w:hAnsi="Arial" w:cs="Arial"/>
          <w:b/>
          <w:sz w:val="24"/>
          <w:szCs w:val="24"/>
        </w:rPr>
        <w:t>78</w:t>
      </w:r>
    </w:p>
    <w:p w14:paraId="0C92475A" w14:textId="77777777" w:rsidR="005B6ABD" w:rsidRPr="00C75200" w:rsidRDefault="005B6ABD" w:rsidP="005F225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2C8086F" w14:textId="1E283E33" w:rsidR="005F225A" w:rsidRPr="00C75200" w:rsidRDefault="005F225A" w:rsidP="005F225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 w:rsidR="00A97EAD">
        <w:rPr>
          <w:rFonts w:ascii="Arial" w:hAnsi="Arial" w:cs="Arial"/>
          <w:sz w:val="24"/>
          <w:szCs w:val="24"/>
        </w:rPr>
        <w:t>:</w:t>
      </w:r>
      <w:r w:rsidR="001259B9">
        <w:rPr>
          <w:rFonts w:ascii="Arial" w:hAnsi="Arial" w:cs="Arial"/>
          <w:sz w:val="24"/>
          <w:szCs w:val="24"/>
        </w:rPr>
        <w:tab/>
      </w:r>
      <w:r w:rsidR="00D852D8">
        <w:rPr>
          <w:rFonts w:ascii="Arial" w:hAnsi="Arial" w:cs="Arial"/>
          <w:sz w:val="24"/>
          <w:szCs w:val="24"/>
        </w:rPr>
        <w:t>Fairbairn</w:t>
      </w:r>
    </w:p>
    <w:p w14:paraId="2EF878C3" w14:textId="0BF94D5D" w:rsidR="004B54D6" w:rsidRPr="00C75200" w:rsidRDefault="005F225A" w:rsidP="00BA66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="00513459" w:rsidRPr="00C75200">
        <w:rPr>
          <w:rFonts w:ascii="Arial" w:hAnsi="Arial" w:cs="Arial"/>
          <w:sz w:val="24"/>
          <w:szCs w:val="24"/>
        </w:rPr>
        <w:tab/>
      </w:r>
      <w:r w:rsidR="00D852D8">
        <w:rPr>
          <w:rFonts w:ascii="Arial" w:hAnsi="Arial" w:cs="Arial"/>
          <w:sz w:val="24"/>
          <w:szCs w:val="24"/>
        </w:rPr>
        <w:t>McDowell</w:t>
      </w:r>
      <w:r w:rsidR="00D852D8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6DD07BB3" w14:textId="77777777" w:rsidR="00CC6023" w:rsidRPr="00C75200" w:rsidRDefault="00CC6023" w:rsidP="00BA661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DFE1299" w14:textId="54BD41EB" w:rsidR="005F225A" w:rsidRPr="00CA0194" w:rsidRDefault="005F225A" w:rsidP="00001E8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bookmarkStart w:id="11" w:name="_Hlk8223779"/>
      <w:r w:rsidRPr="00C75200">
        <w:rPr>
          <w:rFonts w:ascii="Arial" w:hAnsi="Arial" w:cs="Arial"/>
          <w:b/>
          <w:sz w:val="24"/>
          <w:szCs w:val="24"/>
        </w:rPr>
        <w:t>STATEMENT OF ACCOUNT</w:t>
      </w:r>
    </w:p>
    <w:p w14:paraId="7B96A704" w14:textId="786C5323" w:rsidR="00CA0194" w:rsidRDefault="00CA0194" w:rsidP="00CA019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bookmarkEnd w:id="11"/>
    <w:p w14:paraId="55208396" w14:textId="173DC7DC" w:rsidR="00A97EAD" w:rsidRDefault="00A97EAD" w:rsidP="00A97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b/>
          <w:sz w:val="24"/>
          <w:szCs w:val="24"/>
        </w:rPr>
        <w:t>NOW THEREFORE BE IT RESOLVED THAT</w:t>
      </w:r>
      <w:r w:rsidRPr="00C75200">
        <w:rPr>
          <w:rFonts w:ascii="Arial" w:hAnsi="Arial" w:cs="Arial"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829053C" w14:textId="134723E2" w:rsidR="00CD455E" w:rsidRPr="00617DBB" w:rsidRDefault="00CD455E" w:rsidP="00A97EAD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  <w:t>Purchase Journal 2021-0</w:t>
      </w:r>
      <w:r w:rsidR="001E723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in the amount </w:t>
      </w:r>
      <w:r w:rsidRPr="00315F9A">
        <w:rPr>
          <w:rFonts w:ascii="Arial" w:hAnsi="Arial" w:cs="Arial"/>
          <w:sz w:val="24"/>
          <w:szCs w:val="24"/>
        </w:rPr>
        <w:t xml:space="preserve">of </w:t>
      </w:r>
      <w:r w:rsidR="000026CD" w:rsidRPr="00315F9A">
        <w:rPr>
          <w:rFonts w:ascii="Arial" w:hAnsi="Arial" w:cs="Arial"/>
          <w:sz w:val="24"/>
          <w:szCs w:val="24"/>
        </w:rPr>
        <w:t>$</w:t>
      </w:r>
      <w:r w:rsidR="000026CD">
        <w:rPr>
          <w:rFonts w:ascii="Arial" w:eastAsia="Times New Roman" w:hAnsi="Arial" w:cs="Arial"/>
          <w:color w:val="000000"/>
          <w:sz w:val="24"/>
          <w:szCs w:val="24"/>
          <w:lang w:val="en-US"/>
        </w:rPr>
        <w:t>1</w:t>
      </w:r>
      <w:r w:rsidR="00617DB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18,149.14 </w:t>
      </w:r>
      <w:r w:rsidRPr="00315F9A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accepted.</w:t>
      </w:r>
    </w:p>
    <w:p w14:paraId="725700EE" w14:textId="546BA6E1" w:rsidR="00A97EAD" w:rsidRPr="00C75200" w:rsidRDefault="00A97EAD" w:rsidP="00A97EA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</w:t>
      </w:r>
      <w:r w:rsidR="00646D92">
        <w:rPr>
          <w:rFonts w:ascii="Arial" w:hAnsi="Arial" w:cs="Arial"/>
          <w:b/>
          <w:sz w:val="24"/>
          <w:szCs w:val="24"/>
        </w:rPr>
        <w:t>79</w:t>
      </w:r>
    </w:p>
    <w:p w14:paraId="0ECBADBD" w14:textId="77777777" w:rsidR="00A97EAD" w:rsidRPr="00C75200" w:rsidRDefault="00A97EAD" w:rsidP="00A97EA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6D4E821" w14:textId="514DF80B" w:rsidR="00A97EAD" w:rsidRPr="00C75200" w:rsidRDefault="00A97EAD" w:rsidP="00A97EA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 w:rsidR="001259B9">
        <w:rPr>
          <w:rFonts w:ascii="Arial" w:hAnsi="Arial" w:cs="Arial"/>
          <w:sz w:val="24"/>
          <w:szCs w:val="24"/>
        </w:rPr>
        <w:tab/>
      </w:r>
      <w:r w:rsidR="00D852D8">
        <w:rPr>
          <w:rFonts w:ascii="Arial" w:hAnsi="Arial" w:cs="Arial"/>
          <w:sz w:val="24"/>
          <w:szCs w:val="24"/>
        </w:rPr>
        <w:t>McDowell</w:t>
      </w:r>
    </w:p>
    <w:p w14:paraId="3A1324E1" w14:textId="3A35F54A" w:rsidR="001259B9" w:rsidRDefault="00A97EAD" w:rsidP="00A97EA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646D92">
        <w:rPr>
          <w:rFonts w:ascii="Arial" w:hAnsi="Arial" w:cs="Arial"/>
          <w:sz w:val="24"/>
          <w:szCs w:val="24"/>
        </w:rPr>
        <w:t>Fairbairn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50253C3F" w14:textId="77777777" w:rsidR="0031457F" w:rsidRPr="00D471DF" w:rsidRDefault="0031457F" w:rsidP="001309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111BDAD" w14:textId="77777777" w:rsidR="00E8294E" w:rsidRPr="00E8294E" w:rsidRDefault="00B755C4" w:rsidP="00E8294E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71DF">
        <w:rPr>
          <w:rFonts w:ascii="Arial" w:hAnsi="Arial" w:cs="Arial"/>
          <w:b/>
          <w:sz w:val="24"/>
          <w:szCs w:val="24"/>
        </w:rPr>
        <w:t>By-Laws &amp; Resolutio</w:t>
      </w:r>
      <w:bookmarkStart w:id="12" w:name="_Hlk19780951"/>
      <w:r w:rsidR="00225966" w:rsidRPr="00D471DF">
        <w:rPr>
          <w:rFonts w:ascii="Arial" w:hAnsi="Arial" w:cs="Arial"/>
          <w:b/>
          <w:sz w:val="24"/>
          <w:szCs w:val="24"/>
        </w:rPr>
        <w:t>n</w:t>
      </w:r>
      <w:bookmarkStart w:id="13" w:name="_Hlk29467590"/>
      <w:r w:rsidR="00704ED1">
        <w:rPr>
          <w:rFonts w:ascii="Arial" w:hAnsi="Arial" w:cs="Arial"/>
          <w:b/>
          <w:sz w:val="24"/>
          <w:szCs w:val="24"/>
        </w:rPr>
        <w:t>:</w:t>
      </w:r>
    </w:p>
    <w:p w14:paraId="6586191D" w14:textId="49411383" w:rsidR="00665AA4" w:rsidRDefault="00CD455E" w:rsidP="00617DB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D455E">
        <w:rPr>
          <w:rFonts w:ascii="Arial" w:hAnsi="Arial" w:cs="Arial"/>
          <w:sz w:val="24"/>
          <w:szCs w:val="24"/>
        </w:rPr>
        <w:t>1)</w:t>
      </w:r>
      <w:r w:rsidRPr="00CD455E">
        <w:rPr>
          <w:rFonts w:ascii="Arial" w:hAnsi="Arial" w:cs="Arial"/>
          <w:sz w:val="24"/>
          <w:szCs w:val="24"/>
        </w:rPr>
        <w:tab/>
      </w:r>
      <w:r w:rsidR="004D1806" w:rsidRPr="0049770C">
        <w:rPr>
          <w:rFonts w:ascii="Arial" w:hAnsi="Arial" w:cs="Arial"/>
          <w:sz w:val="24"/>
          <w:szCs w:val="24"/>
        </w:rPr>
        <w:t>FONOM – LAND TRANSFER INFRASTRUCTURE SUPPORT</w:t>
      </w:r>
    </w:p>
    <w:p w14:paraId="5114EF52" w14:textId="5830A761" w:rsidR="00665AA4" w:rsidRDefault="00665AA4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D921FC2" w14:textId="23C75B71" w:rsidR="00617DBB" w:rsidRDefault="00617DBB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B773CB">
        <w:rPr>
          <w:rFonts w:ascii="Arial" w:hAnsi="Arial" w:cs="Arial"/>
          <w:b/>
          <w:bCs/>
          <w:sz w:val="24"/>
          <w:szCs w:val="24"/>
        </w:rPr>
        <w:t>NOW THEREFORE BE IT RESOLVED THAT</w:t>
      </w:r>
      <w:r w:rsidRPr="00B773C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Council supports FONOM’s resolution pertaining to Land Transfer Infrastructure Support (LTIS) from September 23, 2021.</w:t>
      </w:r>
    </w:p>
    <w:p w14:paraId="320BCCA7" w14:textId="77777777" w:rsidR="00617DBB" w:rsidRDefault="00617DBB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ED78D23" w14:textId="033C24B2" w:rsidR="00665AA4" w:rsidRPr="00C75200" w:rsidRDefault="00665AA4" w:rsidP="00665AA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</w:t>
      </w:r>
      <w:r w:rsidR="00646D92">
        <w:rPr>
          <w:rFonts w:ascii="Arial" w:hAnsi="Arial" w:cs="Arial"/>
          <w:b/>
          <w:sz w:val="24"/>
          <w:szCs w:val="24"/>
        </w:rPr>
        <w:t>80</w:t>
      </w:r>
    </w:p>
    <w:p w14:paraId="5E4E7452" w14:textId="77777777" w:rsidR="00665AA4" w:rsidRPr="00C75200" w:rsidRDefault="00665AA4" w:rsidP="00665AA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02D14A54" w14:textId="648AAD8E" w:rsidR="00665AA4" w:rsidRPr="00C75200" w:rsidRDefault="00665AA4" w:rsidP="00665AA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852D8">
        <w:rPr>
          <w:rFonts w:ascii="Arial" w:hAnsi="Arial" w:cs="Arial"/>
          <w:sz w:val="24"/>
          <w:szCs w:val="24"/>
        </w:rPr>
        <w:t>McDowell</w:t>
      </w:r>
    </w:p>
    <w:p w14:paraId="321D3881" w14:textId="338ADD51" w:rsidR="00665AA4" w:rsidRDefault="00665AA4" w:rsidP="00665AA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D852D8">
        <w:rPr>
          <w:rFonts w:ascii="Arial" w:hAnsi="Arial" w:cs="Arial"/>
          <w:sz w:val="24"/>
          <w:szCs w:val="24"/>
        </w:rPr>
        <w:t>Fairbairn</w:t>
      </w:r>
      <w:r w:rsidR="00D852D8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>CARRIED</w:t>
      </w:r>
    </w:p>
    <w:p w14:paraId="7159406B" w14:textId="08093A77" w:rsidR="00B377C3" w:rsidRDefault="00B377C3" w:rsidP="00665AA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514A8CA" w14:textId="649C4B1C" w:rsidR="00B377C3" w:rsidRDefault="00B377C3" w:rsidP="00665AA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AFA696E" w14:textId="53AB8F41" w:rsidR="00B377C3" w:rsidRDefault="00B377C3" w:rsidP="00665AA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7A398D6" w14:textId="77777777" w:rsidR="00B377C3" w:rsidRPr="00C75200" w:rsidRDefault="00B377C3" w:rsidP="00665AA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C727AA3" w14:textId="77777777" w:rsidR="00665AA4" w:rsidRPr="00CD455E" w:rsidRDefault="00665AA4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3348122" w14:textId="5FFB401E" w:rsidR="00CD455E" w:rsidRDefault="00CD455E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D455E">
        <w:rPr>
          <w:rFonts w:ascii="Arial" w:hAnsi="Arial" w:cs="Arial"/>
          <w:sz w:val="24"/>
          <w:szCs w:val="24"/>
        </w:rPr>
        <w:t>2)</w:t>
      </w:r>
      <w:r w:rsidRPr="00CD455E">
        <w:rPr>
          <w:rFonts w:ascii="Arial" w:hAnsi="Arial" w:cs="Arial"/>
          <w:sz w:val="24"/>
          <w:szCs w:val="24"/>
        </w:rPr>
        <w:tab/>
      </w:r>
      <w:r w:rsidR="004D1806">
        <w:rPr>
          <w:rFonts w:ascii="Arial" w:hAnsi="Arial" w:cs="Arial"/>
          <w:sz w:val="24"/>
          <w:szCs w:val="24"/>
        </w:rPr>
        <w:t>RAINBOW DISTRICT – BY-LAW ENFORCEMENT PROPOSAL</w:t>
      </w:r>
    </w:p>
    <w:p w14:paraId="44D7A999" w14:textId="20921F3C" w:rsidR="00D852D8" w:rsidRDefault="00D852D8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B90E61E" w14:textId="77677689" w:rsidR="00665AA4" w:rsidRDefault="00D852D8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B377C3">
        <w:rPr>
          <w:rFonts w:ascii="Arial" w:hAnsi="Arial" w:cs="Arial"/>
          <w:sz w:val="24"/>
          <w:szCs w:val="24"/>
          <w:highlight w:val="yellow"/>
        </w:rPr>
        <w:t xml:space="preserve">DIRECTION:  </w:t>
      </w:r>
      <w:r w:rsidR="005C0697" w:rsidRPr="00B377C3">
        <w:rPr>
          <w:rFonts w:ascii="Arial" w:hAnsi="Arial" w:cs="Arial"/>
          <w:sz w:val="24"/>
          <w:szCs w:val="24"/>
          <w:highlight w:val="yellow"/>
        </w:rPr>
        <w:t xml:space="preserve">Put in </w:t>
      </w:r>
      <w:r w:rsidR="00B377C3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B377C3" w:rsidRPr="00B377C3">
        <w:rPr>
          <w:rFonts w:ascii="Arial" w:hAnsi="Arial" w:cs="Arial"/>
          <w:sz w:val="24"/>
          <w:szCs w:val="24"/>
          <w:highlight w:val="yellow"/>
        </w:rPr>
        <w:t xml:space="preserve">5-year </w:t>
      </w:r>
      <w:r w:rsidR="005C0697" w:rsidRPr="00B377C3">
        <w:rPr>
          <w:rFonts w:ascii="Arial" w:hAnsi="Arial" w:cs="Arial"/>
          <w:sz w:val="24"/>
          <w:szCs w:val="24"/>
          <w:highlight w:val="yellow"/>
        </w:rPr>
        <w:t>clause</w:t>
      </w:r>
      <w:r w:rsidR="00B377C3" w:rsidRPr="00B377C3">
        <w:rPr>
          <w:rFonts w:ascii="Arial" w:hAnsi="Arial" w:cs="Arial"/>
          <w:sz w:val="24"/>
          <w:szCs w:val="24"/>
          <w:highlight w:val="yellow"/>
        </w:rPr>
        <w:t xml:space="preserve"> stating that the year</w:t>
      </w:r>
      <w:r w:rsidR="00B377C3">
        <w:rPr>
          <w:rFonts w:ascii="Arial" w:hAnsi="Arial" w:cs="Arial"/>
          <w:sz w:val="24"/>
          <w:szCs w:val="24"/>
          <w:highlight w:val="yellow"/>
        </w:rPr>
        <w:t>ly</w:t>
      </w:r>
      <w:r w:rsidR="00B377C3" w:rsidRPr="00B377C3">
        <w:rPr>
          <w:rFonts w:ascii="Arial" w:hAnsi="Arial" w:cs="Arial"/>
          <w:sz w:val="24"/>
          <w:szCs w:val="24"/>
          <w:highlight w:val="yellow"/>
        </w:rPr>
        <w:t xml:space="preserve"> increase will only be the</w:t>
      </w:r>
      <w:r w:rsidR="005C0697" w:rsidRPr="00B377C3">
        <w:rPr>
          <w:rFonts w:ascii="Arial" w:hAnsi="Arial" w:cs="Arial"/>
          <w:sz w:val="24"/>
          <w:szCs w:val="24"/>
          <w:highlight w:val="yellow"/>
        </w:rPr>
        <w:t xml:space="preserve"> CPI increase</w:t>
      </w:r>
      <w:r w:rsidR="00B377C3" w:rsidRPr="00B377C3">
        <w:rPr>
          <w:rFonts w:ascii="Arial" w:hAnsi="Arial" w:cs="Arial"/>
          <w:sz w:val="24"/>
          <w:szCs w:val="24"/>
          <w:highlight w:val="yellow"/>
        </w:rPr>
        <w:t xml:space="preserve">.  Also indicating that we can opt out, without penalty at the end of the year if Council is not satisfied with the agreement.  </w:t>
      </w:r>
      <w:r w:rsidR="005C0697" w:rsidRPr="00B377C3">
        <w:rPr>
          <w:rFonts w:ascii="Arial" w:hAnsi="Arial" w:cs="Arial"/>
          <w:sz w:val="24"/>
          <w:szCs w:val="24"/>
          <w:highlight w:val="yellow"/>
        </w:rPr>
        <w:t>Bring back next meeting.</w:t>
      </w:r>
    </w:p>
    <w:p w14:paraId="43671AFA" w14:textId="77777777" w:rsidR="004D1806" w:rsidRPr="00CD455E" w:rsidRDefault="004D1806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CF3AA8D" w14:textId="264C1150" w:rsidR="00665AA4" w:rsidRPr="005C0697" w:rsidRDefault="004D1806" w:rsidP="004D1806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 w:rsidRPr="00120DA4">
        <w:rPr>
          <w:rFonts w:ascii="Arial" w:hAnsi="Arial" w:cs="Arial"/>
          <w:sz w:val="24"/>
          <w:szCs w:val="24"/>
        </w:rPr>
        <w:t>3)</w:t>
      </w:r>
      <w:r w:rsidRPr="00120DA4">
        <w:rPr>
          <w:rFonts w:ascii="Arial" w:hAnsi="Arial" w:cs="Arial"/>
          <w:sz w:val="24"/>
          <w:szCs w:val="24"/>
        </w:rPr>
        <w:tab/>
        <w:t>PRO SONICS – ACOUSTIC TREATMENT OF RECREATION BUILDING</w:t>
      </w:r>
    </w:p>
    <w:p w14:paraId="6F81E667" w14:textId="77777777" w:rsidR="00120DA4" w:rsidRDefault="00120DA4" w:rsidP="00CD455E">
      <w:pPr>
        <w:pStyle w:val="ListParagraph"/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5EEC945E" w14:textId="10CBA4E7" w:rsidR="00665AA4" w:rsidRDefault="005C0697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C0697">
        <w:rPr>
          <w:rFonts w:ascii="Arial" w:hAnsi="Arial" w:cs="Arial"/>
          <w:sz w:val="24"/>
          <w:szCs w:val="24"/>
          <w:highlight w:val="yellow"/>
        </w:rPr>
        <w:t xml:space="preserve">DIRECTION:  Can they match the colour of tiles.  Guarantee we will </w:t>
      </w:r>
      <w:r w:rsidR="00B377C3">
        <w:rPr>
          <w:rFonts w:ascii="Arial" w:hAnsi="Arial" w:cs="Arial"/>
          <w:sz w:val="24"/>
          <w:szCs w:val="24"/>
          <w:highlight w:val="yellow"/>
        </w:rPr>
        <w:t>be</w:t>
      </w:r>
      <w:r w:rsidRPr="005C0697">
        <w:rPr>
          <w:rFonts w:ascii="Arial" w:hAnsi="Arial" w:cs="Arial"/>
          <w:sz w:val="24"/>
          <w:szCs w:val="24"/>
          <w:highlight w:val="yellow"/>
        </w:rPr>
        <w:t xml:space="preserve"> down to a 1 of noise </w:t>
      </w:r>
      <w:r w:rsidRPr="00B377C3">
        <w:rPr>
          <w:rFonts w:ascii="Arial" w:hAnsi="Arial" w:cs="Arial"/>
          <w:sz w:val="24"/>
          <w:szCs w:val="24"/>
          <w:highlight w:val="yellow"/>
        </w:rPr>
        <w:t xml:space="preserve">reduction.  </w:t>
      </w:r>
      <w:r w:rsidR="00B377C3" w:rsidRPr="00B377C3">
        <w:rPr>
          <w:rFonts w:ascii="Arial" w:hAnsi="Arial" w:cs="Arial"/>
          <w:sz w:val="24"/>
          <w:szCs w:val="24"/>
          <w:highlight w:val="yellow"/>
        </w:rPr>
        <w:t>B</w:t>
      </w:r>
      <w:r w:rsidRPr="00B377C3">
        <w:rPr>
          <w:rFonts w:ascii="Arial" w:hAnsi="Arial" w:cs="Arial"/>
          <w:sz w:val="24"/>
          <w:szCs w:val="24"/>
          <w:highlight w:val="yellow"/>
        </w:rPr>
        <w:t>ring back to November Meeting</w:t>
      </w:r>
    </w:p>
    <w:p w14:paraId="2439E50E" w14:textId="77777777" w:rsidR="00DE0C55" w:rsidRPr="00CD455E" w:rsidRDefault="00DE0C55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77137A0" w14:textId="6AE67046" w:rsidR="00665AA4" w:rsidRDefault="004D1806" w:rsidP="004D18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</w:t>
      </w:r>
      <w:r>
        <w:rPr>
          <w:rFonts w:ascii="Arial" w:hAnsi="Arial" w:cs="Arial"/>
          <w:sz w:val="24"/>
          <w:szCs w:val="24"/>
        </w:rPr>
        <w:tab/>
        <w:t xml:space="preserve">MSDSB </w:t>
      </w:r>
      <w:r w:rsidR="00120DA4">
        <w:rPr>
          <w:rFonts w:ascii="Arial" w:hAnsi="Arial" w:cs="Arial"/>
          <w:sz w:val="24"/>
          <w:szCs w:val="24"/>
        </w:rPr>
        <w:t xml:space="preserve">Support -of </w:t>
      </w:r>
      <w:r>
        <w:rPr>
          <w:rFonts w:ascii="Arial" w:hAnsi="Arial" w:cs="Arial"/>
          <w:sz w:val="24"/>
          <w:szCs w:val="24"/>
        </w:rPr>
        <w:t xml:space="preserve">Resolution 21-83 </w:t>
      </w:r>
      <w:r w:rsidR="00120DA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Northern Ontario Health Teams</w:t>
      </w:r>
    </w:p>
    <w:p w14:paraId="1614E5DE" w14:textId="77777777" w:rsidR="00DE0C55" w:rsidRPr="00665AA4" w:rsidRDefault="00DE0C55" w:rsidP="00DE0C5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5C3CEB2" w14:textId="0C1DFE22" w:rsidR="004D1806" w:rsidRPr="004D1806" w:rsidRDefault="000026CD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D1806">
        <w:rPr>
          <w:rFonts w:ascii="Arial" w:hAnsi="Arial" w:cs="Arial"/>
          <w:sz w:val="24"/>
          <w:szCs w:val="24"/>
        </w:rPr>
        <w:tab/>
      </w:r>
      <w:r w:rsidR="004D1806" w:rsidRPr="004D180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WHEREAS</w:t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Communities across the province are addressing an intensified </w:t>
      </w:r>
      <w:r w:rsid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social crisis and Northern Ontario is no different. We recognize that creating </w:t>
      </w:r>
      <w:r w:rsid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solutions will require a multi-ministry approach but if there are lessons to be </w:t>
      </w:r>
      <w:r w:rsid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learned from this pandemic, what were once cracks in the health care foundation, </w:t>
      </w:r>
      <w:r w:rsid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there are now large gaps forming especially around mental health, addictions, </w:t>
      </w:r>
      <w:r w:rsid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and </w:t>
      </w:r>
      <w:proofErr w:type="gramStart"/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homelessness;</w:t>
      </w:r>
      <w:proofErr w:type="gramEnd"/>
    </w:p>
    <w:p w14:paraId="13DD36E4" w14:textId="77777777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88F9375" w14:textId="579929E8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WHEREAS</w:t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Northern Ontario has significant challenges when it comes to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accessing mental health and addictions services for our people in our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proofErr w:type="gramStart"/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communities;</w:t>
      </w:r>
      <w:proofErr w:type="gramEnd"/>
    </w:p>
    <w:p w14:paraId="2718C60C" w14:textId="77777777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C728C54" w14:textId="03AE0850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WHEREAS</w:t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over 300 </w:t>
      </w:r>
      <w:proofErr w:type="gramStart"/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Child care</w:t>
      </w:r>
      <w:proofErr w:type="gramEnd"/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staff who provide services to over 21,000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licenced child care spaces in over 340 locations across the North and they see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effects of Mental Health and Addictions every day in the children they care for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and the parents they support;</w:t>
      </w:r>
    </w:p>
    <w:p w14:paraId="517E67C7" w14:textId="77777777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79602178" w14:textId="48A63AFE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proofErr w:type="gramStart"/>
      <w:r w:rsidRPr="004D180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WHEREAS</w:t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defined area of Northern Ontario is over 800,000 square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kilometres. Also, annually over 500 Social Services staff provide financial and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employment assistance to over 15,000 families in 37 delivery sites across the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North. Over 300 Community Housing staff provide safe and affordable housing to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over 17,000 families in the North. In addition, there are many Police Officers and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over 900 paramedics who responded to 200,000 medical emergency 911 calls.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Paramedics have seen the direct results of the Mental Health and Addictions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crisis in the North and some cases becoming ill themselves trying to cope with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what they have </w:t>
      </w:r>
      <w:proofErr w:type="gramStart"/>
      <w:r w:rsidRPr="004D1806">
        <w:rPr>
          <w:rFonts w:ascii="Arial" w:hAnsi="Arial" w:cs="Arial"/>
          <w:color w:val="222222"/>
          <w:sz w:val="24"/>
          <w:szCs w:val="24"/>
          <w:shd w:val="clear" w:color="auto" w:fill="FFFFFF"/>
        </w:rPr>
        <w:t>seen;</w:t>
      </w:r>
      <w:proofErr w:type="gramEnd"/>
    </w:p>
    <w:p w14:paraId="77F0F32C" w14:textId="77777777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71ADE57A" w14:textId="5F08A0A2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WHEREAS</w:t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The Township of Baldwin appreciates the efforts of all the agencies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that are working to help and support those addicted to opioids. In some districts,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over 30 agencies are providing some assistance. But we would like to see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consolidation of these agencies with the input of Municipalities/DSSAB’s and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local stakeholders. As we believe, a streamlined agency would be able to put the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combined funds to better </w:t>
      </w:r>
      <w:proofErr w:type="gramStart"/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use;</w:t>
      </w:r>
      <w:proofErr w:type="gramEnd"/>
    </w:p>
    <w:p w14:paraId="37497B52" w14:textId="77777777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0EAFB2E" w14:textId="29D6BF4B" w:rsidR="004D1806" w:rsidRPr="004D1806" w:rsidRDefault="00120DA4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aps/>
          <w:color w:val="222222"/>
          <w:sz w:val="24"/>
          <w:szCs w:val="24"/>
          <w:lang w:eastAsia="en-CA"/>
        </w:rPr>
        <w:tab/>
      </w:r>
      <w:proofErr w:type="gramStart"/>
      <w:r w:rsidR="004D1806" w:rsidRPr="004D1806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en-CA"/>
        </w:rPr>
        <w:t>THEREFORE</w:t>
      </w:r>
      <w:proofErr w:type="gramEnd"/>
      <w:r w:rsidR="004D1806" w:rsidRPr="004D1806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en-CA"/>
        </w:rPr>
        <w:t xml:space="preserve"> BE IT RESOLVED</w:t>
      </w:r>
      <w:r w:rsidR="004D1806" w:rsidRPr="004D180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THAT</w:t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The Township of Baldwin ask that our </w:t>
      </w:r>
      <w:r w:rsid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Northern Ontario Health Teams, in consultation with Municipalities/DSSAB’s and </w:t>
      </w:r>
      <w:r w:rsid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local stakeholders, support a province-wide strategy that supports such </w:t>
      </w:r>
      <w:r w:rsid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="004D1806"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consolidation;</w:t>
      </w:r>
    </w:p>
    <w:p w14:paraId="01B31890" w14:textId="77777777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4EC201BC" w14:textId="04D23DEA" w:rsidR="004D1806" w:rsidRPr="004D1806" w:rsidRDefault="004D1806" w:rsidP="004D1806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en-CA"/>
        </w:rPr>
        <w:t>FU</w:t>
      </w:r>
      <w:r w:rsidR="00120DA4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en-CA"/>
        </w:rPr>
        <w:t>r</w:t>
      </w:r>
      <w:r w:rsidRPr="004D1806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en-CA"/>
        </w:rPr>
        <w:t>THER BE IT RESOLVED</w:t>
      </w:r>
      <w:r w:rsidRPr="004D180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 THAT</w:t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 copy of this Resolution to be shared with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Premier Ford, Christine Elliott the Minister of Health, Michael </w:t>
      </w:r>
      <w:proofErr w:type="spellStart"/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Tibollo</w:t>
      </w:r>
      <w:proofErr w:type="spellEnd"/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the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Associate Minister of Mental Health and Addictions, the Leaders of the Provincial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  <w:r w:rsidRPr="004D180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Oppositions, and the Association of Municipalities of Ontario (AMO).</w:t>
      </w:r>
    </w:p>
    <w:p w14:paraId="055D55F4" w14:textId="68B72291" w:rsidR="00665AA4" w:rsidRDefault="00665AA4" w:rsidP="00665AA4">
      <w:pPr>
        <w:spacing w:after="0"/>
        <w:rPr>
          <w:rFonts w:ascii="Arial" w:hAnsi="Arial" w:cs="Arial"/>
          <w:sz w:val="24"/>
          <w:szCs w:val="24"/>
        </w:rPr>
      </w:pPr>
    </w:p>
    <w:p w14:paraId="660FC725" w14:textId="2BBDDD3E" w:rsidR="00665AA4" w:rsidRPr="00C75200" w:rsidRDefault="00665AA4" w:rsidP="00665AA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</w:t>
      </w:r>
      <w:r w:rsidR="00B377C3">
        <w:rPr>
          <w:rFonts w:ascii="Arial" w:hAnsi="Arial" w:cs="Arial"/>
          <w:b/>
          <w:sz w:val="24"/>
          <w:szCs w:val="24"/>
        </w:rPr>
        <w:t>81</w:t>
      </w:r>
    </w:p>
    <w:p w14:paraId="0657BE4C" w14:textId="77777777" w:rsidR="00665AA4" w:rsidRPr="00C75200" w:rsidRDefault="00665AA4" w:rsidP="00665AA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F2C13A4" w14:textId="286FAE70" w:rsidR="00665AA4" w:rsidRPr="00C75200" w:rsidRDefault="00665AA4" w:rsidP="00665AA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377C3">
        <w:rPr>
          <w:rFonts w:ascii="Arial" w:hAnsi="Arial" w:cs="Arial"/>
          <w:sz w:val="24"/>
          <w:szCs w:val="24"/>
        </w:rPr>
        <w:t>McDowell</w:t>
      </w:r>
    </w:p>
    <w:p w14:paraId="54B605F7" w14:textId="6D29A310" w:rsidR="00665AA4" w:rsidRPr="00665AA4" w:rsidRDefault="00665AA4" w:rsidP="00665AA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B377C3">
        <w:rPr>
          <w:rFonts w:ascii="Arial" w:hAnsi="Arial" w:cs="Arial"/>
          <w:sz w:val="24"/>
          <w:szCs w:val="24"/>
        </w:rPr>
        <w:t>Fairbairn</w:t>
      </w:r>
      <w:r w:rsidR="00B377C3"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3754F508" w14:textId="77777777" w:rsidR="00665AA4" w:rsidRPr="00CD455E" w:rsidRDefault="00665AA4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EC84226" w14:textId="2F173F73" w:rsidR="00CD455E" w:rsidRDefault="00CD455E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D455E">
        <w:rPr>
          <w:rFonts w:ascii="Arial" w:hAnsi="Arial" w:cs="Arial"/>
          <w:sz w:val="24"/>
          <w:szCs w:val="24"/>
        </w:rPr>
        <w:t>5)</w:t>
      </w:r>
      <w:r w:rsidRPr="00CD455E">
        <w:rPr>
          <w:rFonts w:ascii="Arial" w:hAnsi="Arial" w:cs="Arial"/>
          <w:sz w:val="24"/>
          <w:szCs w:val="24"/>
        </w:rPr>
        <w:tab/>
      </w:r>
      <w:r w:rsidR="004D1806" w:rsidRPr="00CD455E">
        <w:rPr>
          <w:rFonts w:ascii="Arial" w:hAnsi="Arial" w:cs="Arial"/>
          <w:sz w:val="24"/>
          <w:szCs w:val="24"/>
        </w:rPr>
        <w:t>2021-A-004 STAFF AND EMPLOYEE POLICY</w:t>
      </w:r>
    </w:p>
    <w:p w14:paraId="20019262" w14:textId="77777777" w:rsidR="00F866B1" w:rsidRDefault="00F866B1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03A6565" w14:textId="5038B21B" w:rsidR="00665AA4" w:rsidRDefault="00F866B1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DIRECTION:  Bring back to November Council meeting as Deputy Mayor Boucher was absent and had some concerns regarding this Resolution.</w:t>
      </w:r>
    </w:p>
    <w:p w14:paraId="6AEDC457" w14:textId="77777777" w:rsidR="004D1806" w:rsidRPr="005C0697" w:rsidRDefault="004D1806" w:rsidP="005C0697">
      <w:pPr>
        <w:spacing w:after="0"/>
        <w:rPr>
          <w:rFonts w:ascii="Arial" w:hAnsi="Arial" w:cs="Arial"/>
          <w:sz w:val="24"/>
          <w:szCs w:val="24"/>
        </w:rPr>
      </w:pPr>
    </w:p>
    <w:p w14:paraId="2DA66A6B" w14:textId="5E2FA60A" w:rsidR="004D1806" w:rsidRDefault="00A97C18" w:rsidP="004D18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</w:t>
      </w:r>
      <w:r>
        <w:rPr>
          <w:rFonts w:ascii="Arial" w:hAnsi="Arial" w:cs="Arial"/>
          <w:sz w:val="24"/>
          <w:szCs w:val="24"/>
        </w:rPr>
        <w:tab/>
      </w:r>
      <w:r w:rsidR="004D1806">
        <w:rPr>
          <w:rFonts w:ascii="Arial" w:hAnsi="Arial" w:cs="Arial"/>
          <w:sz w:val="24"/>
          <w:szCs w:val="24"/>
        </w:rPr>
        <w:t>BY-LAW 2021-A-003 – AMENDMENT (see page 13)</w:t>
      </w:r>
    </w:p>
    <w:p w14:paraId="6D2BB8C3" w14:textId="415C1085" w:rsidR="00665AA4" w:rsidRDefault="00665AA4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8B4EAD4" w14:textId="79D5181C" w:rsidR="004D1806" w:rsidRDefault="00665AA4" w:rsidP="004D180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</w:t>
      </w:r>
      <w:r w:rsidR="00274BCF">
        <w:rPr>
          <w:rFonts w:ascii="Arial" w:hAnsi="Arial" w:cs="Arial"/>
          <w:b/>
          <w:sz w:val="24"/>
          <w:szCs w:val="24"/>
        </w:rPr>
        <w:t>82</w:t>
      </w:r>
    </w:p>
    <w:p w14:paraId="70461BE3" w14:textId="77777777" w:rsidR="004D1806" w:rsidRPr="004D1806" w:rsidRDefault="004D1806" w:rsidP="004D180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58091AC" w14:textId="28A16FB5" w:rsidR="004D1806" w:rsidRDefault="004D1806" w:rsidP="004D1806">
      <w:pPr>
        <w:pStyle w:val="Header"/>
        <w:rPr>
          <w:rFonts w:ascii="Arial" w:eastAsia="Calibri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508FF">
        <w:rPr>
          <w:rFonts w:ascii="Arial" w:eastAsia="Calibri" w:hAnsi="Arial" w:cs="Arial"/>
          <w:sz w:val="24"/>
        </w:rPr>
        <w:t xml:space="preserve">  </w:t>
      </w:r>
      <w:r>
        <w:rPr>
          <w:rFonts w:ascii="Arial" w:eastAsia="Calibri" w:hAnsi="Arial" w:cs="Arial"/>
          <w:sz w:val="24"/>
        </w:rPr>
        <w:t xml:space="preserve">Council passes amendment to </w:t>
      </w:r>
      <w:r>
        <w:rPr>
          <w:rFonts w:ascii="Arial" w:eastAsia="Calibri" w:hAnsi="Arial" w:cs="Arial"/>
          <w:sz w:val="24"/>
        </w:rPr>
        <w:tab/>
        <w:t xml:space="preserve">    </w:t>
      </w:r>
    </w:p>
    <w:p w14:paraId="03A99B1F" w14:textId="77777777" w:rsidR="004D1806" w:rsidRDefault="004D1806" w:rsidP="004D1806">
      <w:pPr>
        <w:pStyle w:val="Head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By-Law 2021-A-003.  A By-Law to provide for the Adoption of Rules and</w:t>
      </w:r>
    </w:p>
    <w:p w14:paraId="62E59873" w14:textId="77777777" w:rsidR="004D1806" w:rsidRDefault="004D1806" w:rsidP="004D1806">
      <w:pPr>
        <w:pStyle w:val="Head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Procedure for the Municipal Council of the Corporation of the Township of</w:t>
      </w:r>
    </w:p>
    <w:p w14:paraId="2FA1AFEB" w14:textId="0D7A51D1" w:rsidR="004D1806" w:rsidRPr="00206F35" w:rsidRDefault="004D1806" w:rsidP="004D1806">
      <w:pPr>
        <w:pStyle w:val="Header"/>
        <w:rPr>
          <w:rFonts w:ascii="Verdana" w:hAnsi="Verdana"/>
        </w:rPr>
      </w:pPr>
      <w:r>
        <w:rPr>
          <w:rFonts w:ascii="Arial" w:eastAsia="Calibri" w:hAnsi="Arial" w:cs="Arial"/>
          <w:sz w:val="24"/>
        </w:rPr>
        <w:t xml:space="preserve">          Baldwin.</w:t>
      </w:r>
    </w:p>
    <w:p w14:paraId="7F429700" w14:textId="77777777" w:rsidR="00665AA4" w:rsidRPr="00C75200" w:rsidRDefault="00665AA4" w:rsidP="00665AA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8A7D43C" w14:textId="263213EF" w:rsidR="00665AA4" w:rsidRPr="00C75200" w:rsidRDefault="00665AA4" w:rsidP="00665AA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C0697">
        <w:rPr>
          <w:rFonts w:ascii="Arial" w:hAnsi="Arial" w:cs="Arial"/>
          <w:sz w:val="24"/>
          <w:szCs w:val="24"/>
        </w:rPr>
        <w:t>Fairbairn</w:t>
      </w:r>
    </w:p>
    <w:p w14:paraId="1985D7BE" w14:textId="21AED367" w:rsidR="00665AA4" w:rsidRDefault="00665AA4" w:rsidP="00665AA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5C0697">
        <w:rPr>
          <w:rFonts w:ascii="Arial" w:hAnsi="Arial" w:cs="Arial"/>
          <w:sz w:val="24"/>
          <w:szCs w:val="24"/>
        </w:rPr>
        <w:t>McDowell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241F1F2D" w14:textId="77777777" w:rsidR="00A97C18" w:rsidRPr="00503354" w:rsidRDefault="00A97C18" w:rsidP="00503354">
      <w:pPr>
        <w:spacing w:after="0"/>
        <w:rPr>
          <w:rFonts w:ascii="Arial" w:hAnsi="Arial" w:cs="Arial"/>
          <w:sz w:val="24"/>
          <w:szCs w:val="24"/>
        </w:rPr>
      </w:pPr>
    </w:p>
    <w:p w14:paraId="225ECD76" w14:textId="03C9CE14" w:rsidR="00CD455E" w:rsidRDefault="00CD455E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D455E">
        <w:rPr>
          <w:rFonts w:ascii="Arial" w:hAnsi="Arial" w:cs="Arial"/>
          <w:sz w:val="24"/>
          <w:szCs w:val="24"/>
        </w:rPr>
        <w:t>8)</w:t>
      </w:r>
      <w:r w:rsidRPr="00CD455E">
        <w:rPr>
          <w:rFonts w:ascii="Arial" w:hAnsi="Arial" w:cs="Arial"/>
          <w:sz w:val="24"/>
          <w:szCs w:val="24"/>
        </w:rPr>
        <w:tab/>
      </w:r>
      <w:r w:rsidR="00A97C18">
        <w:rPr>
          <w:rFonts w:ascii="Arial" w:hAnsi="Arial" w:cs="Arial"/>
          <w:sz w:val="24"/>
          <w:szCs w:val="24"/>
        </w:rPr>
        <w:t>TENDER – HOUSE DEMO</w:t>
      </w:r>
    </w:p>
    <w:p w14:paraId="3068A631" w14:textId="39BC662A" w:rsidR="00BB2BD8" w:rsidRDefault="00BB2BD8" w:rsidP="00CD45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BA83439" w14:textId="64D6D19C" w:rsidR="00BB2BD8" w:rsidRDefault="00BB2BD8" w:rsidP="00A97C1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C698E">
        <w:rPr>
          <w:rFonts w:ascii="Arial" w:hAnsi="Arial" w:cs="Arial"/>
          <w:b/>
          <w:sz w:val="24"/>
          <w:szCs w:val="24"/>
        </w:rPr>
        <w:t>NOW THEREFORE BE IT RESOLVED THAT</w:t>
      </w:r>
      <w:r w:rsidRPr="008C698E">
        <w:rPr>
          <w:rFonts w:ascii="Arial" w:hAnsi="Arial" w:cs="Arial"/>
          <w:sz w:val="24"/>
          <w:szCs w:val="24"/>
        </w:rPr>
        <w:t xml:space="preserve">:  </w:t>
      </w:r>
      <w:r w:rsidR="00A97C18">
        <w:rPr>
          <w:rFonts w:ascii="Arial" w:hAnsi="Arial" w:cs="Arial"/>
          <w:sz w:val="24"/>
          <w:szCs w:val="24"/>
        </w:rPr>
        <w:t xml:space="preserve">Council approve tender application pertaining to House Demolition – 2 Hardwood Road received from </w:t>
      </w:r>
      <w:r w:rsidR="005E1061">
        <w:rPr>
          <w:rFonts w:ascii="Arial" w:hAnsi="Arial" w:cs="Arial"/>
          <w:sz w:val="24"/>
          <w:szCs w:val="24"/>
        </w:rPr>
        <w:t xml:space="preserve">LaCroix </w:t>
      </w:r>
      <w:r w:rsidR="00A97C18">
        <w:rPr>
          <w:rFonts w:ascii="Arial" w:hAnsi="Arial" w:cs="Arial"/>
          <w:sz w:val="24"/>
          <w:szCs w:val="24"/>
        </w:rPr>
        <w:t>in the amount of</w:t>
      </w:r>
      <w:r w:rsidR="005E1061">
        <w:rPr>
          <w:rFonts w:ascii="Arial" w:hAnsi="Arial" w:cs="Arial"/>
          <w:sz w:val="24"/>
          <w:szCs w:val="24"/>
        </w:rPr>
        <w:t xml:space="preserve"> </w:t>
      </w:r>
      <w:r w:rsidR="00274BCF">
        <w:rPr>
          <w:rFonts w:ascii="Arial" w:hAnsi="Arial" w:cs="Arial"/>
          <w:sz w:val="24"/>
          <w:szCs w:val="24"/>
        </w:rPr>
        <w:t>$14,690.00.</w:t>
      </w:r>
    </w:p>
    <w:p w14:paraId="7D82844F" w14:textId="77777777" w:rsidR="00A97C18" w:rsidRDefault="00A97C18" w:rsidP="00A97C1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D5F68AD" w14:textId="0BE81DBF" w:rsidR="00BB2BD8" w:rsidRPr="00C75200" w:rsidRDefault="00BB2BD8" w:rsidP="00BB2BD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</w:t>
      </w:r>
      <w:r w:rsidR="00274BCF">
        <w:rPr>
          <w:rFonts w:ascii="Arial" w:hAnsi="Arial" w:cs="Arial"/>
          <w:b/>
          <w:sz w:val="24"/>
          <w:szCs w:val="24"/>
        </w:rPr>
        <w:t>83</w:t>
      </w:r>
    </w:p>
    <w:p w14:paraId="003FA698" w14:textId="77777777" w:rsidR="00BB2BD8" w:rsidRPr="00C75200" w:rsidRDefault="00BB2BD8" w:rsidP="00BB2BD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4E6BE82" w14:textId="59A3F077" w:rsidR="00BB2BD8" w:rsidRPr="00C75200" w:rsidRDefault="00BB2BD8" w:rsidP="00BB2BD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E1061">
        <w:rPr>
          <w:rFonts w:ascii="Arial" w:hAnsi="Arial" w:cs="Arial"/>
          <w:sz w:val="24"/>
          <w:szCs w:val="24"/>
        </w:rPr>
        <w:t>Fairbairn</w:t>
      </w:r>
    </w:p>
    <w:p w14:paraId="432737ED" w14:textId="7CFFE1E7" w:rsidR="00BB2BD8" w:rsidRDefault="00BB2BD8" w:rsidP="00BB2BD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 w:rsidR="005E1061">
        <w:rPr>
          <w:rFonts w:ascii="Arial" w:hAnsi="Arial" w:cs="Arial"/>
          <w:sz w:val="24"/>
          <w:szCs w:val="24"/>
        </w:rPr>
        <w:t>McDowell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bookmarkEnd w:id="13"/>
    <w:p w14:paraId="2387CED7" w14:textId="77777777" w:rsidR="00BB2BD8" w:rsidRPr="0028425C" w:rsidRDefault="00BB2BD8" w:rsidP="008A5D1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29F5CF2" w14:textId="1BC9DE40" w:rsidR="00503354" w:rsidRDefault="00A960D4" w:rsidP="00241708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bookmarkStart w:id="14" w:name="_Hlk31867845"/>
      <w:r w:rsidRPr="00503354">
        <w:rPr>
          <w:rFonts w:ascii="Arial" w:hAnsi="Arial" w:cs="Arial"/>
          <w:b/>
          <w:bCs/>
          <w:sz w:val="24"/>
          <w:szCs w:val="24"/>
        </w:rPr>
        <w:t>In</w:t>
      </w:r>
      <w:r w:rsidR="00A8765D" w:rsidRPr="00503354">
        <w:rPr>
          <w:rFonts w:ascii="Arial" w:hAnsi="Arial" w:cs="Arial"/>
          <w:b/>
          <w:bCs/>
          <w:sz w:val="24"/>
          <w:szCs w:val="24"/>
        </w:rPr>
        <w:t>-Camera</w:t>
      </w:r>
    </w:p>
    <w:p w14:paraId="2A600F60" w14:textId="20D4F643" w:rsidR="00274BCF" w:rsidRDefault="00274BCF" w:rsidP="00274BCF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Legal and Staffing</w:t>
      </w:r>
    </w:p>
    <w:p w14:paraId="6FF9BE02" w14:textId="77777777" w:rsidR="00274BCF" w:rsidRPr="002A722E" w:rsidRDefault="00274BCF" w:rsidP="00274BCF">
      <w:pPr>
        <w:pStyle w:val="NoSpacing"/>
        <w:ind w:left="720"/>
        <w:rPr>
          <w:rFonts w:ascii="Arial" w:hAnsi="Arial" w:cs="Arial"/>
          <w:b/>
          <w:iCs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bookmarkStart w:id="15" w:name="_Hlk7690110"/>
      <w:r w:rsidRPr="004A2E26">
        <w:rPr>
          <w:rFonts w:ascii="Arial" w:hAnsi="Arial" w:cs="Arial"/>
          <w:sz w:val="24"/>
          <w:szCs w:val="24"/>
        </w:rPr>
        <w:t>:   Pursuant to section 239 (2), (3) of the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4A2E26">
        <w:rPr>
          <w:rFonts w:ascii="Arial" w:hAnsi="Arial" w:cs="Arial"/>
          <w:sz w:val="24"/>
          <w:szCs w:val="24"/>
        </w:rPr>
        <w:t>Municipal Act 2001 as amended, Council will now go into closed session to discuss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legal and employees.</w:t>
      </w:r>
    </w:p>
    <w:bookmarkEnd w:id="15"/>
    <w:p w14:paraId="7641CADC" w14:textId="77777777" w:rsidR="00274BCF" w:rsidRPr="00274BCF" w:rsidRDefault="00274BCF" w:rsidP="00274BC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5105B8C" w14:textId="69180370" w:rsidR="00274BCF" w:rsidRDefault="00274BCF" w:rsidP="00274BC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 xml:space="preserve"> 5:50 p.m.</w:t>
      </w:r>
    </w:p>
    <w:p w14:paraId="5948D83F" w14:textId="01520434" w:rsidR="00EB44C3" w:rsidRDefault="00EB44C3" w:rsidP="00274BC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40C7FDA" w14:textId="517072FD" w:rsidR="00EB44C3" w:rsidRPr="00C75200" w:rsidRDefault="00EB44C3" w:rsidP="00EB44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1-84</w:t>
      </w:r>
    </w:p>
    <w:p w14:paraId="7E91AF26" w14:textId="77777777" w:rsidR="00EB44C3" w:rsidRPr="00C75200" w:rsidRDefault="00EB44C3" w:rsidP="00EB44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5F946A8" w14:textId="77777777" w:rsidR="00EB44C3" w:rsidRPr="00C75200" w:rsidRDefault="00EB44C3" w:rsidP="00EB44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Fairbairn</w:t>
      </w:r>
    </w:p>
    <w:p w14:paraId="37186CA1" w14:textId="751C1108" w:rsidR="00EB44C3" w:rsidRDefault="00EB44C3" w:rsidP="00EB44C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McDowell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p w14:paraId="50C64728" w14:textId="61A4AF0F" w:rsidR="00EB44C3" w:rsidRDefault="00EB44C3" w:rsidP="00EB44C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E7F7C67" w14:textId="77777777" w:rsidR="00EB44C3" w:rsidRPr="004A2E26" w:rsidRDefault="00EB44C3" w:rsidP="00EB44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>NOW THEREFORE BE IT RESOLVED THAT</w:t>
      </w:r>
      <w:r w:rsidRPr="004A2E26">
        <w:rPr>
          <w:rFonts w:ascii="Arial" w:hAnsi="Arial" w:cs="Arial"/>
          <w:sz w:val="24"/>
          <w:szCs w:val="24"/>
        </w:rPr>
        <w:t>:   Pursuant to section 239 (2), (3) of the Municipal Act 2001 as amended, Council will now go out of closed session.</w:t>
      </w:r>
    </w:p>
    <w:p w14:paraId="7BD48415" w14:textId="77777777" w:rsidR="00EB44C3" w:rsidRPr="004A2E26" w:rsidRDefault="00EB44C3" w:rsidP="00EB44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B989C98" w14:textId="3AAB01AB" w:rsidR="00EB44C3" w:rsidRDefault="00EB44C3" w:rsidP="00EB44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4A2E26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 xml:space="preserve"> 6:0</w:t>
      </w:r>
      <w:r w:rsidR="0075466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p.m.</w:t>
      </w:r>
    </w:p>
    <w:p w14:paraId="58BC6F13" w14:textId="77777777" w:rsidR="00EB44C3" w:rsidRDefault="00EB44C3" w:rsidP="00EB44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FFE0F7B" w14:textId="63E2AD0E" w:rsidR="00EB44C3" w:rsidRPr="00C75200" w:rsidRDefault="00EB44C3" w:rsidP="00EB44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Resolution #2</w:t>
      </w:r>
      <w:r>
        <w:rPr>
          <w:rFonts w:ascii="Arial" w:hAnsi="Arial" w:cs="Arial"/>
          <w:b/>
          <w:sz w:val="24"/>
          <w:szCs w:val="24"/>
        </w:rPr>
        <w:t>1-85</w:t>
      </w:r>
    </w:p>
    <w:p w14:paraId="60A4CAE2" w14:textId="77777777" w:rsidR="00EB44C3" w:rsidRPr="00C75200" w:rsidRDefault="00EB44C3" w:rsidP="00EB44C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D081AD7" w14:textId="77777777" w:rsidR="00EB44C3" w:rsidRPr="00C75200" w:rsidRDefault="00EB44C3" w:rsidP="00EB44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>Moved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Fairbairn</w:t>
      </w:r>
    </w:p>
    <w:p w14:paraId="427802B3" w14:textId="57B7A7B9" w:rsidR="00EB44C3" w:rsidRPr="00754668" w:rsidRDefault="00EB44C3" w:rsidP="0075466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 xml:space="preserve">Seconded: </w:t>
      </w:r>
      <w:r w:rsidRPr="00C752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McDowell</w:t>
      </w:r>
      <w:r>
        <w:rPr>
          <w:rFonts w:ascii="Arial" w:hAnsi="Arial" w:cs="Arial"/>
          <w:sz w:val="24"/>
          <w:szCs w:val="24"/>
        </w:rPr>
        <w:tab/>
      </w:r>
      <w:r w:rsidRPr="00C75200">
        <w:rPr>
          <w:rFonts w:ascii="Arial" w:hAnsi="Arial" w:cs="Arial"/>
          <w:sz w:val="24"/>
          <w:szCs w:val="24"/>
        </w:rPr>
        <w:tab/>
        <w:t>CARRIED</w:t>
      </w:r>
    </w:p>
    <w:bookmarkEnd w:id="12"/>
    <w:bookmarkEnd w:id="14"/>
    <w:p w14:paraId="63D3DB46" w14:textId="6A2D5E03" w:rsidR="005A1A8A" w:rsidRPr="00CC6023" w:rsidRDefault="005A1A8A" w:rsidP="00CC602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25B075E" w14:textId="238A2906" w:rsidR="00D8635D" w:rsidRPr="00C75200" w:rsidRDefault="00905D2E" w:rsidP="00742785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C75200">
        <w:rPr>
          <w:rFonts w:ascii="Arial" w:hAnsi="Arial" w:cs="Arial"/>
          <w:b/>
          <w:sz w:val="24"/>
          <w:szCs w:val="24"/>
        </w:rPr>
        <w:t>1</w:t>
      </w:r>
      <w:r w:rsidR="0031457F">
        <w:rPr>
          <w:rFonts w:ascii="Arial" w:hAnsi="Arial" w:cs="Arial"/>
          <w:b/>
          <w:sz w:val="24"/>
          <w:szCs w:val="24"/>
        </w:rPr>
        <w:t>1</w:t>
      </w:r>
      <w:r w:rsidR="00742785" w:rsidRPr="00C75200">
        <w:rPr>
          <w:rFonts w:ascii="Arial" w:hAnsi="Arial" w:cs="Arial"/>
          <w:b/>
          <w:sz w:val="24"/>
          <w:szCs w:val="24"/>
        </w:rPr>
        <w:t xml:space="preserve">. </w:t>
      </w:r>
      <w:r w:rsidR="007D5F8F" w:rsidRPr="00035316">
        <w:rPr>
          <w:rFonts w:ascii="Arial" w:hAnsi="Arial" w:cs="Arial"/>
          <w:bCs/>
          <w:sz w:val="24"/>
          <w:szCs w:val="24"/>
        </w:rPr>
        <w:t>Close of Meeting</w:t>
      </w:r>
      <w:r w:rsidR="00F1432F" w:rsidRPr="00035316">
        <w:rPr>
          <w:rFonts w:ascii="Arial" w:hAnsi="Arial" w:cs="Arial"/>
          <w:bCs/>
          <w:sz w:val="24"/>
          <w:szCs w:val="24"/>
        </w:rPr>
        <w:t>:</w:t>
      </w:r>
      <w:r w:rsidR="00035316">
        <w:rPr>
          <w:rFonts w:ascii="Arial" w:hAnsi="Arial" w:cs="Arial"/>
          <w:bCs/>
          <w:sz w:val="24"/>
          <w:szCs w:val="24"/>
        </w:rPr>
        <w:tab/>
      </w:r>
    </w:p>
    <w:p w14:paraId="49364A22" w14:textId="77777777" w:rsidR="00162DE9" w:rsidRPr="00C75200" w:rsidRDefault="00162DE9" w:rsidP="005302B9">
      <w:pPr>
        <w:spacing w:after="0"/>
        <w:rPr>
          <w:rFonts w:ascii="Arial" w:hAnsi="Arial" w:cs="Arial"/>
          <w:bCs/>
          <w:sz w:val="24"/>
          <w:szCs w:val="24"/>
        </w:rPr>
      </w:pPr>
    </w:p>
    <w:p w14:paraId="42C6E1E7" w14:textId="3E673E6D" w:rsidR="00173195" w:rsidRPr="00B94BD9" w:rsidRDefault="00D8635D" w:rsidP="005A783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B94BD9">
        <w:rPr>
          <w:rFonts w:ascii="Arial" w:hAnsi="Arial" w:cs="Arial"/>
          <w:sz w:val="24"/>
          <w:szCs w:val="24"/>
        </w:rPr>
        <w:t>Motion to adjourn</w:t>
      </w:r>
      <w:r w:rsidR="00BB2BD8">
        <w:rPr>
          <w:rFonts w:ascii="Arial" w:hAnsi="Arial" w:cs="Arial"/>
          <w:sz w:val="24"/>
          <w:szCs w:val="24"/>
        </w:rPr>
        <w:t xml:space="preserve"> - </w:t>
      </w:r>
      <w:r w:rsidR="00274BCF">
        <w:rPr>
          <w:rFonts w:ascii="Arial" w:hAnsi="Arial" w:cs="Arial"/>
          <w:sz w:val="24"/>
          <w:szCs w:val="24"/>
        </w:rPr>
        <w:t>Maltais</w:t>
      </w:r>
      <w:r w:rsidR="00D84C40" w:rsidRPr="00B94BD9">
        <w:rPr>
          <w:rFonts w:ascii="Arial" w:hAnsi="Arial" w:cs="Arial"/>
          <w:sz w:val="24"/>
          <w:szCs w:val="24"/>
        </w:rPr>
        <w:tab/>
      </w:r>
      <w:r w:rsidR="00D84C40" w:rsidRPr="00B94BD9">
        <w:rPr>
          <w:rFonts w:ascii="Arial" w:hAnsi="Arial" w:cs="Arial"/>
          <w:sz w:val="24"/>
          <w:szCs w:val="24"/>
        </w:rPr>
        <w:tab/>
      </w:r>
      <w:r w:rsidR="00D84C40" w:rsidRPr="00B94BD9">
        <w:rPr>
          <w:rFonts w:ascii="Arial" w:hAnsi="Arial" w:cs="Arial"/>
          <w:sz w:val="24"/>
          <w:szCs w:val="24"/>
        </w:rPr>
        <w:tab/>
      </w:r>
      <w:r w:rsidR="001C2034" w:rsidRPr="001309EC">
        <w:rPr>
          <w:rFonts w:ascii="Arial" w:hAnsi="Arial" w:cs="Arial"/>
          <w:sz w:val="24"/>
          <w:szCs w:val="24"/>
        </w:rPr>
        <w:t>TIME</w:t>
      </w:r>
      <w:r w:rsidR="00A8765D" w:rsidRPr="001309EC">
        <w:rPr>
          <w:rFonts w:ascii="Arial" w:hAnsi="Arial" w:cs="Arial"/>
          <w:sz w:val="24"/>
          <w:szCs w:val="24"/>
        </w:rPr>
        <w:t xml:space="preserve">:   </w:t>
      </w:r>
      <w:r w:rsidR="00241708">
        <w:rPr>
          <w:rFonts w:ascii="Arial" w:hAnsi="Arial" w:cs="Arial"/>
          <w:sz w:val="24"/>
          <w:szCs w:val="24"/>
        </w:rPr>
        <w:t>6:0</w:t>
      </w:r>
      <w:r w:rsidR="00754668">
        <w:rPr>
          <w:rFonts w:ascii="Arial" w:hAnsi="Arial" w:cs="Arial"/>
          <w:sz w:val="24"/>
          <w:szCs w:val="24"/>
        </w:rPr>
        <w:t>6</w:t>
      </w:r>
      <w:r w:rsidR="00224F6D">
        <w:rPr>
          <w:rFonts w:ascii="Arial" w:hAnsi="Arial" w:cs="Arial"/>
          <w:sz w:val="24"/>
          <w:szCs w:val="24"/>
        </w:rPr>
        <w:t xml:space="preserve"> p.m.</w:t>
      </w:r>
    </w:p>
    <w:p w14:paraId="62D535CE" w14:textId="77777777" w:rsidR="00C56BDD" w:rsidRPr="00C75200" w:rsidRDefault="00DA6ACF" w:rsidP="00C56BDD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5200">
        <w:rPr>
          <w:rFonts w:ascii="Arial" w:hAnsi="Arial" w:cs="Arial"/>
          <w:sz w:val="24"/>
          <w:szCs w:val="24"/>
        </w:rPr>
        <w:tab/>
      </w:r>
    </w:p>
    <w:p w14:paraId="3BBA2307" w14:textId="77777777" w:rsidR="00FC7821" w:rsidRDefault="00FC7821" w:rsidP="004A6853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87E0657" w14:textId="5AB3B881" w:rsidR="004358F5" w:rsidRPr="00C16EB8" w:rsidRDefault="00584CD1" w:rsidP="004A685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ab/>
      </w:r>
      <w:r w:rsidR="00DA6ACF" w:rsidRPr="00C16EB8">
        <w:rPr>
          <w:rFonts w:ascii="Arial" w:hAnsi="Arial" w:cs="Arial"/>
          <w:sz w:val="24"/>
          <w:szCs w:val="24"/>
        </w:rPr>
        <w:tab/>
      </w:r>
      <w:r w:rsidR="00C56BDD" w:rsidRPr="00C16EB8">
        <w:rPr>
          <w:rFonts w:ascii="Arial" w:hAnsi="Arial" w:cs="Arial"/>
          <w:sz w:val="24"/>
          <w:szCs w:val="24"/>
        </w:rPr>
        <w:tab/>
      </w:r>
      <w:r w:rsidR="00C56BDD" w:rsidRPr="00C16EB8">
        <w:rPr>
          <w:rFonts w:ascii="Arial" w:hAnsi="Arial" w:cs="Arial"/>
          <w:sz w:val="24"/>
          <w:szCs w:val="24"/>
        </w:rPr>
        <w:tab/>
      </w:r>
    </w:p>
    <w:p w14:paraId="05C5FDAB" w14:textId="77777777" w:rsidR="007540E1" w:rsidRPr="00C16EB8" w:rsidRDefault="007540E1" w:rsidP="00007FA1">
      <w:pPr>
        <w:spacing w:after="0"/>
        <w:rPr>
          <w:rFonts w:ascii="Arial" w:hAnsi="Arial" w:cs="Arial"/>
          <w:sz w:val="24"/>
          <w:szCs w:val="24"/>
        </w:rPr>
      </w:pPr>
    </w:p>
    <w:p w14:paraId="17A1363B" w14:textId="77777777" w:rsidR="001F10E6" w:rsidRPr="00C16EB8" w:rsidRDefault="001F10E6" w:rsidP="000812BA">
      <w:pPr>
        <w:spacing w:after="0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>__</w:t>
      </w:r>
      <w:r w:rsidR="00E15EF9" w:rsidRPr="00C16EB8">
        <w:rPr>
          <w:rFonts w:ascii="Arial" w:hAnsi="Arial" w:cs="Arial"/>
          <w:sz w:val="24"/>
          <w:szCs w:val="24"/>
        </w:rPr>
        <w:t>___________________________</w:t>
      </w:r>
      <w:r w:rsidR="00E15EF9" w:rsidRPr="00C16EB8">
        <w:rPr>
          <w:rFonts w:ascii="Arial" w:hAnsi="Arial" w:cs="Arial"/>
          <w:sz w:val="24"/>
          <w:szCs w:val="24"/>
        </w:rPr>
        <w:tab/>
      </w:r>
      <w:r w:rsidR="00E15EF9" w:rsidRPr="00C16EB8">
        <w:rPr>
          <w:rFonts w:ascii="Arial" w:hAnsi="Arial" w:cs="Arial"/>
          <w:sz w:val="24"/>
          <w:szCs w:val="24"/>
        </w:rPr>
        <w:tab/>
        <w:t>______________________</w:t>
      </w:r>
      <w:r w:rsidRPr="00C16EB8">
        <w:rPr>
          <w:rFonts w:ascii="Arial" w:hAnsi="Arial" w:cs="Arial"/>
          <w:sz w:val="24"/>
          <w:szCs w:val="24"/>
        </w:rPr>
        <w:t>__________</w:t>
      </w:r>
    </w:p>
    <w:p w14:paraId="1EAA3640" w14:textId="77777777" w:rsidR="00570780" w:rsidRPr="00C16EB8" w:rsidRDefault="004358F5" w:rsidP="00596A18">
      <w:pPr>
        <w:pStyle w:val="NoSpacing"/>
        <w:rPr>
          <w:rFonts w:ascii="Arial" w:hAnsi="Arial" w:cs="Arial"/>
          <w:sz w:val="24"/>
          <w:szCs w:val="24"/>
        </w:rPr>
      </w:pPr>
      <w:r w:rsidRPr="00C16EB8">
        <w:rPr>
          <w:rFonts w:ascii="Arial" w:hAnsi="Arial" w:cs="Arial"/>
          <w:sz w:val="24"/>
          <w:szCs w:val="24"/>
        </w:rPr>
        <w:t>MAYOR</w:t>
      </w:r>
      <w:r w:rsidR="00AA4CEA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1F10E6" w:rsidRPr="00C16EB8">
        <w:rPr>
          <w:rFonts w:ascii="Arial" w:hAnsi="Arial" w:cs="Arial"/>
          <w:sz w:val="24"/>
          <w:szCs w:val="24"/>
        </w:rPr>
        <w:tab/>
      </w:r>
      <w:r w:rsidR="00E15EF9" w:rsidRPr="00C16EB8">
        <w:rPr>
          <w:rFonts w:ascii="Arial" w:hAnsi="Arial" w:cs="Arial"/>
          <w:sz w:val="24"/>
          <w:szCs w:val="24"/>
        </w:rPr>
        <w:tab/>
      </w:r>
      <w:r w:rsidRPr="00C16EB8">
        <w:rPr>
          <w:rFonts w:ascii="Arial" w:hAnsi="Arial" w:cs="Arial"/>
          <w:sz w:val="24"/>
          <w:szCs w:val="24"/>
        </w:rPr>
        <w:t>CLERK</w:t>
      </w:r>
    </w:p>
    <w:sectPr w:rsidR="00570780" w:rsidRPr="00C16EB8" w:rsidSect="008A7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50" w:footer="850" w:gutter="0"/>
      <w:pgNumType w:fmt="numberInDash"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1F75" w14:textId="77777777" w:rsidR="00F32C1E" w:rsidRDefault="00F32C1E" w:rsidP="005D4A34">
      <w:pPr>
        <w:spacing w:after="0" w:line="240" w:lineRule="auto"/>
      </w:pPr>
      <w:r>
        <w:separator/>
      </w:r>
    </w:p>
  </w:endnote>
  <w:endnote w:type="continuationSeparator" w:id="0">
    <w:p w14:paraId="2E452A83" w14:textId="77777777" w:rsidR="00F32C1E" w:rsidRDefault="00F32C1E" w:rsidP="005D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00EB" w14:textId="77777777" w:rsidR="00E72A3C" w:rsidRDefault="00E72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1991160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14:paraId="25C4D9E9" w14:textId="74F0603E" w:rsidR="009D216D" w:rsidRDefault="009D216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6073B">
          <w:fldChar w:fldCharType="begin"/>
        </w:r>
        <w:r w:rsidRPr="00E6073B">
          <w:instrText xml:space="preserve"> PAGE   \* MERGEFORMAT </w:instrText>
        </w:r>
        <w:r w:rsidRPr="00E6073B">
          <w:fldChar w:fldCharType="separate"/>
        </w:r>
        <w:r w:rsidRPr="00E6073B">
          <w:rPr>
            <w:noProof/>
          </w:rPr>
          <w:t>2</w:t>
        </w:r>
        <w:r w:rsidRPr="00E6073B">
          <w:rPr>
            <w:noProof/>
          </w:rPr>
          <w:fldChar w:fldCharType="end"/>
        </w:r>
        <w:r w:rsidRPr="00E6073B">
          <w:t xml:space="preserve"> | </w:t>
        </w:r>
        <w:r w:rsidRPr="00E6073B">
          <w:rPr>
            <w:color w:val="7F7F7F" w:themeColor="background1" w:themeShade="7F"/>
            <w:spacing w:val="60"/>
          </w:rPr>
          <w:t>Page</w:t>
        </w:r>
      </w:p>
    </w:sdtContent>
  </w:sdt>
  <w:p w14:paraId="7F8903C9" w14:textId="77777777" w:rsidR="009D216D" w:rsidRDefault="009D2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726D" w14:textId="77777777" w:rsidR="00E72A3C" w:rsidRDefault="00E72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3D77" w14:textId="77777777" w:rsidR="00F32C1E" w:rsidRDefault="00F32C1E" w:rsidP="005D4A34">
      <w:pPr>
        <w:spacing w:after="0" w:line="240" w:lineRule="auto"/>
      </w:pPr>
      <w:r>
        <w:separator/>
      </w:r>
    </w:p>
  </w:footnote>
  <w:footnote w:type="continuationSeparator" w:id="0">
    <w:p w14:paraId="4957937D" w14:textId="77777777" w:rsidR="00F32C1E" w:rsidRDefault="00F32C1E" w:rsidP="005D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005" w14:textId="77777777" w:rsidR="00E72A3C" w:rsidRDefault="00E72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39500"/>
      <w:docPartObj>
        <w:docPartGallery w:val="Watermarks"/>
        <w:docPartUnique/>
      </w:docPartObj>
    </w:sdtPr>
    <w:sdtEndPr/>
    <w:sdtContent>
      <w:p w14:paraId="4A6AE1E5" w14:textId="77777777" w:rsidR="009D216D" w:rsidRDefault="00F32C1E">
        <w:pPr>
          <w:pStyle w:val="Header"/>
        </w:pPr>
        <w:r>
          <w:rPr>
            <w:noProof/>
          </w:rPr>
          <w:pict w14:anchorId="2944A6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3551642" o:spid="_x0000_s1025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0C1B" w14:textId="77777777" w:rsidR="009D216D" w:rsidRDefault="009D216D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  <w:sdt>
    <w:sdtPr>
      <w:rPr>
        <w:color w:val="7F7F7F" w:themeColor="background1" w:themeShade="7F"/>
        <w:spacing w:val="60"/>
      </w:rPr>
      <w:id w:val="17425991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7DD58CE" w14:textId="77777777" w:rsidR="009D216D" w:rsidRDefault="009D216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14552">
          <w:rPr>
            <w:b/>
            <w:bCs/>
            <w:noProof/>
          </w:rPr>
          <w:t>-</w:t>
        </w:r>
        <w:r>
          <w:rPr>
            <w:noProof/>
          </w:rPr>
          <w:t xml:space="preserve"> 34 -</w:t>
        </w:r>
        <w:r>
          <w:rPr>
            <w:b/>
            <w:bCs/>
            <w:noProof/>
          </w:rPr>
          <w:fldChar w:fldCharType="end"/>
        </w:r>
      </w:p>
    </w:sdtContent>
  </w:sdt>
  <w:p w14:paraId="51A48704" w14:textId="77777777" w:rsidR="009D216D" w:rsidRDefault="009D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B54"/>
    <w:multiLevelType w:val="hybridMultilevel"/>
    <w:tmpl w:val="862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17B"/>
    <w:multiLevelType w:val="hybridMultilevel"/>
    <w:tmpl w:val="1C02ECF2"/>
    <w:lvl w:ilvl="0" w:tplc="06368E8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884"/>
    <w:multiLevelType w:val="hybridMultilevel"/>
    <w:tmpl w:val="AB3A7378"/>
    <w:lvl w:ilvl="0" w:tplc="8BAE268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1E2806"/>
    <w:multiLevelType w:val="hybridMultilevel"/>
    <w:tmpl w:val="357E8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C4F01"/>
    <w:multiLevelType w:val="hybridMultilevel"/>
    <w:tmpl w:val="FABA4DC2"/>
    <w:lvl w:ilvl="0" w:tplc="56BCCF94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682E72"/>
    <w:multiLevelType w:val="hybridMultilevel"/>
    <w:tmpl w:val="1A8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0945"/>
    <w:multiLevelType w:val="hybridMultilevel"/>
    <w:tmpl w:val="A0906466"/>
    <w:lvl w:ilvl="0" w:tplc="C9902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6018"/>
    <w:multiLevelType w:val="hybridMultilevel"/>
    <w:tmpl w:val="680C048A"/>
    <w:lvl w:ilvl="0" w:tplc="EFF05C9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B240C3"/>
    <w:multiLevelType w:val="hybridMultilevel"/>
    <w:tmpl w:val="4EF0E5EE"/>
    <w:lvl w:ilvl="0" w:tplc="068456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D73D9"/>
    <w:multiLevelType w:val="hybridMultilevel"/>
    <w:tmpl w:val="436AAC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6F23"/>
    <w:multiLevelType w:val="hybridMultilevel"/>
    <w:tmpl w:val="A3EC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45B0"/>
    <w:multiLevelType w:val="hybridMultilevel"/>
    <w:tmpl w:val="A7EA4E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6D8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0876"/>
    <w:multiLevelType w:val="hybridMultilevel"/>
    <w:tmpl w:val="9C063DBA"/>
    <w:lvl w:ilvl="0" w:tplc="6084FF06">
      <w:start w:val="1"/>
      <w:numFmt w:val="low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7E7C"/>
    <w:multiLevelType w:val="hybridMultilevel"/>
    <w:tmpl w:val="B538CCCE"/>
    <w:lvl w:ilvl="0" w:tplc="FBDA944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82F6B"/>
    <w:multiLevelType w:val="hybridMultilevel"/>
    <w:tmpl w:val="8F74DC68"/>
    <w:lvl w:ilvl="0" w:tplc="4A2CFCB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BA2CF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21D2DB48">
      <w:start w:val="1"/>
      <w:numFmt w:val="lowerRoman"/>
      <w:lvlText w:val="%3."/>
      <w:lvlJc w:val="right"/>
      <w:pPr>
        <w:ind w:left="1800" w:hanging="180"/>
      </w:pPr>
      <w:rPr>
        <w:rFonts w:ascii="Arial" w:eastAsia="Calibri" w:hAnsi="Arial" w:cs="Arial"/>
      </w:rPr>
    </w:lvl>
    <w:lvl w:ilvl="3" w:tplc="1009000F">
      <w:start w:val="1"/>
      <w:numFmt w:val="decimal"/>
      <w:lvlText w:val="%4."/>
      <w:lvlJc w:val="left"/>
      <w:pPr>
        <w:ind w:left="2486" w:hanging="360"/>
      </w:pPr>
    </w:lvl>
    <w:lvl w:ilvl="4" w:tplc="3B8859A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DD8AA960">
      <w:numFmt w:val="bullet"/>
      <w:lvlText w:val="-"/>
      <w:lvlJc w:val="left"/>
      <w:pPr>
        <w:ind w:left="4140" w:hanging="360"/>
      </w:pPr>
      <w:rPr>
        <w:rFonts w:ascii="Arial" w:eastAsia="Calibri" w:hAnsi="Arial" w:cs="Arial" w:hint="default"/>
      </w:rPr>
    </w:lvl>
    <w:lvl w:ilvl="6" w:tplc="7222E4F4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04744"/>
    <w:multiLevelType w:val="hybridMultilevel"/>
    <w:tmpl w:val="9BE07DA0"/>
    <w:lvl w:ilvl="0" w:tplc="0409001B">
      <w:start w:val="1"/>
      <w:numFmt w:val="lowerRoman"/>
      <w:lvlText w:val="%1."/>
      <w:lvlJc w:val="right"/>
      <w:pPr>
        <w:ind w:left="15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346542C"/>
    <w:multiLevelType w:val="hybridMultilevel"/>
    <w:tmpl w:val="6D8AD6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0E6D"/>
    <w:multiLevelType w:val="hybridMultilevel"/>
    <w:tmpl w:val="EBF84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4CAF2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F6905"/>
    <w:multiLevelType w:val="hybridMultilevel"/>
    <w:tmpl w:val="82069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7ED1"/>
    <w:multiLevelType w:val="hybridMultilevel"/>
    <w:tmpl w:val="A5ECE69E"/>
    <w:lvl w:ilvl="0" w:tplc="65643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73FA"/>
    <w:multiLevelType w:val="hybridMultilevel"/>
    <w:tmpl w:val="160E669C"/>
    <w:lvl w:ilvl="0" w:tplc="473AF77A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86055A"/>
    <w:multiLevelType w:val="hybridMultilevel"/>
    <w:tmpl w:val="1A1C0636"/>
    <w:lvl w:ilvl="0" w:tplc="E248628C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431B3"/>
    <w:multiLevelType w:val="hybridMultilevel"/>
    <w:tmpl w:val="53A43138"/>
    <w:lvl w:ilvl="0" w:tplc="1AB63C28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7AF558C"/>
    <w:multiLevelType w:val="hybridMultilevel"/>
    <w:tmpl w:val="3F088830"/>
    <w:lvl w:ilvl="0" w:tplc="7D60527E">
      <w:start w:val="1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B0F4499"/>
    <w:multiLevelType w:val="hybridMultilevel"/>
    <w:tmpl w:val="DF8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54FD4"/>
    <w:multiLevelType w:val="hybridMultilevel"/>
    <w:tmpl w:val="F5D22832"/>
    <w:lvl w:ilvl="0" w:tplc="5B7C249A">
      <w:start w:val="1"/>
      <w:numFmt w:val="lowerRoman"/>
      <w:lvlText w:val="%1)"/>
      <w:lvlJc w:val="left"/>
      <w:pPr>
        <w:ind w:left="135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6D63EE"/>
    <w:multiLevelType w:val="hybridMultilevel"/>
    <w:tmpl w:val="DD547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1C46BB"/>
    <w:multiLevelType w:val="hybridMultilevel"/>
    <w:tmpl w:val="FFCCBEFC"/>
    <w:lvl w:ilvl="0" w:tplc="D6AC14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253726"/>
    <w:multiLevelType w:val="hybridMultilevel"/>
    <w:tmpl w:val="04849FC6"/>
    <w:lvl w:ilvl="0" w:tplc="6084FF06">
      <w:start w:val="1"/>
      <w:numFmt w:val="lowerRoman"/>
      <w:lvlText w:val="%1."/>
      <w:lvlJc w:val="righ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9A6EBF"/>
    <w:multiLevelType w:val="hybridMultilevel"/>
    <w:tmpl w:val="441A230A"/>
    <w:lvl w:ilvl="0" w:tplc="D33C63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B71A8"/>
    <w:multiLevelType w:val="hybridMultilevel"/>
    <w:tmpl w:val="8D068B18"/>
    <w:lvl w:ilvl="0" w:tplc="C28287EE">
      <w:start w:val="1"/>
      <w:numFmt w:val="lowerLetter"/>
      <w:lvlText w:val="%1)"/>
      <w:lvlJc w:val="left"/>
      <w:pPr>
        <w:ind w:left="114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891073C"/>
    <w:multiLevelType w:val="hybridMultilevel"/>
    <w:tmpl w:val="923443B2"/>
    <w:lvl w:ilvl="0" w:tplc="4C9C7C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917215E"/>
    <w:multiLevelType w:val="hybridMultilevel"/>
    <w:tmpl w:val="F8B280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DF78DB"/>
    <w:multiLevelType w:val="hybridMultilevel"/>
    <w:tmpl w:val="C89C8E86"/>
    <w:lvl w:ilvl="0" w:tplc="CEBEF46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046A"/>
    <w:multiLevelType w:val="hybridMultilevel"/>
    <w:tmpl w:val="9524F154"/>
    <w:lvl w:ilvl="0" w:tplc="3E48A6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707D5D"/>
    <w:multiLevelType w:val="hybridMultilevel"/>
    <w:tmpl w:val="3BA0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33C7C"/>
    <w:multiLevelType w:val="hybridMultilevel"/>
    <w:tmpl w:val="3CB427AC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AF2E19"/>
    <w:multiLevelType w:val="hybridMultilevel"/>
    <w:tmpl w:val="D998394C"/>
    <w:lvl w:ilvl="0" w:tplc="F7620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0C6815"/>
    <w:multiLevelType w:val="hybridMultilevel"/>
    <w:tmpl w:val="ACA48CFC"/>
    <w:lvl w:ilvl="0" w:tplc="AD3ED1C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93CC3"/>
    <w:multiLevelType w:val="hybridMultilevel"/>
    <w:tmpl w:val="4C06F9B4"/>
    <w:lvl w:ilvl="0" w:tplc="2E607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97AA652">
      <w:start w:val="1"/>
      <w:numFmt w:val="lowerRoman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B540E"/>
    <w:multiLevelType w:val="hybridMultilevel"/>
    <w:tmpl w:val="CD94634A"/>
    <w:lvl w:ilvl="0" w:tplc="046629C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9"/>
  </w:num>
  <w:num w:numId="3">
    <w:abstractNumId w:val="27"/>
  </w:num>
  <w:num w:numId="4">
    <w:abstractNumId w:val="40"/>
  </w:num>
  <w:num w:numId="5">
    <w:abstractNumId w:val="25"/>
  </w:num>
  <w:num w:numId="6">
    <w:abstractNumId w:val="2"/>
  </w:num>
  <w:num w:numId="7">
    <w:abstractNumId w:val="16"/>
  </w:num>
  <w:num w:numId="8">
    <w:abstractNumId w:val="37"/>
  </w:num>
  <w:num w:numId="9">
    <w:abstractNumId w:val="14"/>
  </w:num>
  <w:num w:numId="10">
    <w:abstractNumId w:val="6"/>
  </w:num>
  <w:num w:numId="11">
    <w:abstractNumId w:val="36"/>
  </w:num>
  <w:num w:numId="12">
    <w:abstractNumId w:val="29"/>
  </w:num>
  <w:num w:numId="13">
    <w:abstractNumId w:val="3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7"/>
  </w:num>
  <w:num w:numId="17">
    <w:abstractNumId w:val="30"/>
  </w:num>
  <w:num w:numId="18">
    <w:abstractNumId w:val="32"/>
  </w:num>
  <w:num w:numId="19">
    <w:abstractNumId w:val="31"/>
  </w:num>
  <w:num w:numId="20">
    <w:abstractNumId w:val="22"/>
  </w:num>
  <w:num w:numId="21">
    <w:abstractNumId w:val="11"/>
  </w:num>
  <w:num w:numId="22">
    <w:abstractNumId w:val="19"/>
  </w:num>
  <w:num w:numId="23">
    <w:abstractNumId w:val="1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13"/>
  </w:num>
  <w:num w:numId="29">
    <w:abstractNumId w:val="8"/>
  </w:num>
  <w:num w:numId="30">
    <w:abstractNumId w:val="35"/>
  </w:num>
  <w:num w:numId="31">
    <w:abstractNumId w:val="23"/>
  </w:num>
  <w:num w:numId="32">
    <w:abstractNumId w:val="15"/>
  </w:num>
  <w:num w:numId="33">
    <w:abstractNumId w:val="18"/>
  </w:num>
  <w:num w:numId="34">
    <w:abstractNumId w:val="12"/>
  </w:num>
  <w:num w:numId="35">
    <w:abstractNumId w:val="9"/>
  </w:num>
  <w:num w:numId="36">
    <w:abstractNumId w:val="10"/>
  </w:num>
  <w:num w:numId="37">
    <w:abstractNumId w:val="5"/>
  </w:num>
  <w:num w:numId="38">
    <w:abstractNumId w:val="28"/>
  </w:num>
  <w:num w:numId="39">
    <w:abstractNumId w:val="0"/>
  </w:num>
  <w:num w:numId="40">
    <w:abstractNumId w:val="21"/>
  </w:num>
  <w:num w:numId="41">
    <w:abstractNumId w:val="3"/>
  </w:num>
  <w:num w:numId="42">
    <w:abstractNumId w:val="26"/>
  </w:num>
  <w:num w:numId="43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C6"/>
    <w:rsid w:val="0000173D"/>
    <w:rsid w:val="00001CC3"/>
    <w:rsid w:val="00001E8D"/>
    <w:rsid w:val="000026CD"/>
    <w:rsid w:val="00003A73"/>
    <w:rsid w:val="00004BB7"/>
    <w:rsid w:val="00004E2A"/>
    <w:rsid w:val="000063C1"/>
    <w:rsid w:val="00007D27"/>
    <w:rsid w:val="00007FA1"/>
    <w:rsid w:val="000151C9"/>
    <w:rsid w:val="00020BFE"/>
    <w:rsid w:val="000223E7"/>
    <w:rsid w:val="0002298F"/>
    <w:rsid w:val="00022F87"/>
    <w:rsid w:val="00024302"/>
    <w:rsid w:val="0002475F"/>
    <w:rsid w:val="000258F9"/>
    <w:rsid w:val="00030523"/>
    <w:rsid w:val="00030A25"/>
    <w:rsid w:val="00030AF5"/>
    <w:rsid w:val="000328FE"/>
    <w:rsid w:val="00032E4B"/>
    <w:rsid w:val="0003411A"/>
    <w:rsid w:val="000346A1"/>
    <w:rsid w:val="000348D1"/>
    <w:rsid w:val="00034A2E"/>
    <w:rsid w:val="00035316"/>
    <w:rsid w:val="00035460"/>
    <w:rsid w:val="00037A3E"/>
    <w:rsid w:val="00040357"/>
    <w:rsid w:val="00040C7A"/>
    <w:rsid w:val="00041682"/>
    <w:rsid w:val="00042A41"/>
    <w:rsid w:val="00044D1E"/>
    <w:rsid w:val="00047168"/>
    <w:rsid w:val="000528CD"/>
    <w:rsid w:val="0005594F"/>
    <w:rsid w:val="0005687C"/>
    <w:rsid w:val="00061D36"/>
    <w:rsid w:val="00062D65"/>
    <w:rsid w:val="0006345C"/>
    <w:rsid w:val="00063CA3"/>
    <w:rsid w:val="00065345"/>
    <w:rsid w:val="00066CE3"/>
    <w:rsid w:val="00071AED"/>
    <w:rsid w:val="0007204D"/>
    <w:rsid w:val="000731FB"/>
    <w:rsid w:val="000746D0"/>
    <w:rsid w:val="00076472"/>
    <w:rsid w:val="00081194"/>
    <w:rsid w:val="000812BA"/>
    <w:rsid w:val="00081DA7"/>
    <w:rsid w:val="000827D6"/>
    <w:rsid w:val="00082CE2"/>
    <w:rsid w:val="000844E8"/>
    <w:rsid w:val="00084ED4"/>
    <w:rsid w:val="000872BB"/>
    <w:rsid w:val="000872D8"/>
    <w:rsid w:val="000877D9"/>
    <w:rsid w:val="00090460"/>
    <w:rsid w:val="0009068F"/>
    <w:rsid w:val="00091329"/>
    <w:rsid w:val="00091A68"/>
    <w:rsid w:val="00092997"/>
    <w:rsid w:val="00093032"/>
    <w:rsid w:val="00094CA1"/>
    <w:rsid w:val="00095B63"/>
    <w:rsid w:val="0009608C"/>
    <w:rsid w:val="00097B89"/>
    <w:rsid w:val="00097BB9"/>
    <w:rsid w:val="00097D93"/>
    <w:rsid w:val="000A00BA"/>
    <w:rsid w:val="000A0529"/>
    <w:rsid w:val="000A1C83"/>
    <w:rsid w:val="000A2EAE"/>
    <w:rsid w:val="000A6341"/>
    <w:rsid w:val="000A690E"/>
    <w:rsid w:val="000A6FA7"/>
    <w:rsid w:val="000B0C43"/>
    <w:rsid w:val="000B1B4B"/>
    <w:rsid w:val="000B225B"/>
    <w:rsid w:val="000B4A68"/>
    <w:rsid w:val="000B4D1B"/>
    <w:rsid w:val="000B4FED"/>
    <w:rsid w:val="000B6E64"/>
    <w:rsid w:val="000C06F4"/>
    <w:rsid w:val="000C0A59"/>
    <w:rsid w:val="000C14A0"/>
    <w:rsid w:val="000C1DBA"/>
    <w:rsid w:val="000C2229"/>
    <w:rsid w:val="000C3124"/>
    <w:rsid w:val="000C3DB2"/>
    <w:rsid w:val="000C44C4"/>
    <w:rsid w:val="000C79E2"/>
    <w:rsid w:val="000D2723"/>
    <w:rsid w:val="000D40CF"/>
    <w:rsid w:val="000D451F"/>
    <w:rsid w:val="000D718E"/>
    <w:rsid w:val="000D7D72"/>
    <w:rsid w:val="000E076B"/>
    <w:rsid w:val="000E1A8E"/>
    <w:rsid w:val="000E5610"/>
    <w:rsid w:val="000E5CA8"/>
    <w:rsid w:val="000E6603"/>
    <w:rsid w:val="000E7EA1"/>
    <w:rsid w:val="000F06F2"/>
    <w:rsid w:val="000F13F8"/>
    <w:rsid w:val="000F1495"/>
    <w:rsid w:val="000F19D1"/>
    <w:rsid w:val="000F1AE8"/>
    <w:rsid w:val="000F35FC"/>
    <w:rsid w:val="000F473E"/>
    <w:rsid w:val="000F4D4F"/>
    <w:rsid w:val="000F69B3"/>
    <w:rsid w:val="000F7EA9"/>
    <w:rsid w:val="001042E9"/>
    <w:rsid w:val="00104AC6"/>
    <w:rsid w:val="001052D4"/>
    <w:rsid w:val="00106DD3"/>
    <w:rsid w:val="00117E56"/>
    <w:rsid w:val="001204F7"/>
    <w:rsid w:val="00120608"/>
    <w:rsid w:val="00120A67"/>
    <w:rsid w:val="00120DA4"/>
    <w:rsid w:val="00121C8B"/>
    <w:rsid w:val="00123CCA"/>
    <w:rsid w:val="001251C4"/>
    <w:rsid w:val="001259B9"/>
    <w:rsid w:val="00125A94"/>
    <w:rsid w:val="00127225"/>
    <w:rsid w:val="00127A67"/>
    <w:rsid w:val="001309EC"/>
    <w:rsid w:val="00132835"/>
    <w:rsid w:val="00132F59"/>
    <w:rsid w:val="00135253"/>
    <w:rsid w:val="00137784"/>
    <w:rsid w:val="00140313"/>
    <w:rsid w:val="00141539"/>
    <w:rsid w:val="00141982"/>
    <w:rsid w:val="0015134F"/>
    <w:rsid w:val="00153587"/>
    <w:rsid w:val="00155D8A"/>
    <w:rsid w:val="00156134"/>
    <w:rsid w:val="00156AB5"/>
    <w:rsid w:val="001601A1"/>
    <w:rsid w:val="00161B5D"/>
    <w:rsid w:val="00162DE9"/>
    <w:rsid w:val="00163059"/>
    <w:rsid w:val="001631B4"/>
    <w:rsid w:val="0016378D"/>
    <w:rsid w:val="0016477F"/>
    <w:rsid w:val="0016783E"/>
    <w:rsid w:val="00172940"/>
    <w:rsid w:val="00173195"/>
    <w:rsid w:val="001735FE"/>
    <w:rsid w:val="0017365E"/>
    <w:rsid w:val="00174DEB"/>
    <w:rsid w:val="00176360"/>
    <w:rsid w:val="001764A7"/>
    <w:rsid w:val="00177991"/>
    <w:rsid w:val="00180E27"/>
    <w:rsid w:val="0018161C"/>
    <w:rsid w:val="00182B75"/>
    <w:rsid w:val="00183EFA"/>
    <w:rsid w:val="00185F39"/>
    <w:rsid w:val="00190562"/>
    <w:rsid w:val="0019128F"/>
    <w:rsid w:val="00192F2B"/>
    <w:rsid w:val="00193635"/>
    <w:rsid w:val="00193AAF"/>
    <w:rsid w:val="0019702C"/>
    <w:rsid w:val="001A0556"/>
    <w:rsid w:val="001A09A4"/>
    <w:rsid w:val="001A0B82"/>
    <w:rsid w:val="001A0C8C"/>
    <w:rsid w:val="001A0D6A"/>
    <w:rsid w:val="001A4220"/>
    <w:rsid w:val="001A4D42"/>
    <w:rsid w:val="001A5B6A"/>
    <w:rsid w:val="001B15D9"/>
    <w:rsid w:val="001B180C"/>
    <w:rsid w:val="001B3428"/>
    <w:rsid w:val="001B386D"/>
    <w:rsid w:val="001B50EB"/>
    <w:rsid w:val="001C0CBB"/>
    <w:rsid w:val="001C2034"/>
    <w:rsid w:val="001C372C"/>
    <w:rsid w:val="001C3C08"/>
    <w:rsid w:val="001C485A"/>
    <w:rsid w:val="001C51E3"/>
    <w:rsid w:val="001C712B"/>
    <w:rsid w:val="001D01B4"/>
    <w:rsid w:val="001D3687"/>
    <w:rsid w:val="001D3A62"/>
    <w:rsid w:val="001D4C81"/>
    <w:rsid w:val="001D50D6"/>
    <w:rsid w:val="001D6328"/>
    <w:rsid w:val="001D6C49"/>
    <w:rsid w:val="001D757B"/>
    <w:rsid w:val="001E5911"/>
    <w:rsid w:val="001E598D"/>
    <w:rsid w:val="001E67ED"/>
    <w:rsid w:val="001E7236"/>
    <w:rsid w:val="001F10E6"/>
    <w:rsid w:val="001F25EB"/>
    <w:rsid w:val="001F2D6A"/>
    <w:rsid w:val="001F4316"/>
    <w:rsid w:val="001F4EF2"/>
    <w:rsid w:val="001F6A2B"/>
    <w:rsid w:val="00200965"/>
    <w:rsid w:val="0020116A"/>
    <w:rsid w:val="0020198D"/>
    <w:rsid w:val="00203025"/>
    <w:rsid w:val="00204216"/>
    <w:rsid w:val="00207498"/>
    <w:rsid w:val="00207D38"/>
    <w:rsid w:val="0021031F"/>
    <w:rsid w:val="00211DCA"/>
    <w:rsid w:val="00214EB5"/>
    <w:rsid w:val="00215C9B"/>
    <w:rsid w:val="00216F2A"/>
    <w:rsid w:val="00217918"/>
    <w:rsid w:val="00220A0C"/>
    <w:rsid w:val="0022144C"/>
    <w:rsid w:val="0022146C"/>
    <w:rsid w:val="0022193D"/>
    <w:rsid w:val="002220F7"/>
    <w:rsid w:val="00224F6D"/>
    <w:rsid w:val="00225966"/>
    <w:rsid w:val="00236809"/>
    <w:rsid w:val="0023797B"/>
    <w:rsid w:val="00240A51"/>
    <w:rsid w:val="00240A90"/>
    <w:rsid w:val="00241090"/>
    <w:rsid w:val="00241260"/>
    <w:rsid w:val="00241708"/>
    <w:rsid w:val="002425D2"/>
    <w:rsid w:val="00243699"/>
    <w:rsid w:val="00244984"/>
    <w:rsid w:val="00244AEC"/>
    <w:rsid w:val="00251B99"/>
    <w:rsid w:val="00251C60"/>
    <w:rsid w:val="002535FA"/>
    <w:rsid w:val="0025404A"/>
    <w:rsid w:val="00254D0A"/>
    <w:rsid w:val="00260870"/>
    <w:rsid w:val="0026313F"/>
    <w:rsid w:val="00264377"/>
    <w:rsid w:val="002643FE"/>
    <w:rsid w:val="0026447D"/>
    <w:rsid w:val="00264DEC"/>
    <w:rsid w:val="00265D95"/>
    <w:rsid w:val="00266796"/>
    <w:rsid w:val="00266A82"/>
    <w:rsid w:val="00267376"/>
    <w:rsid w:val="00271156"/>
    <w:rsid w:val="002712FF"/>
    <w:rsid w:val="0027231F"/>
    <w:rsid w:val="00272819"/>
    <w:rsid w:val="00273570"/>
    <w:rsid w:val="002749C2"/>
    <w:rsid w:val="00274BCF"/>
    <w:rsid w:val="002758BE"/>
    <w:rsid w:val="00275901"/>
    <w:rsid w:val="002809A6"/>
    <w:rsid w:val="002831D1"/>
    <w:rsid w:val="00283DE7"/>
    <w:rsid w:val="0028425C"/>
    <w:rsid w:val="00284D38"/>
    <w:rsid w:val="00286270"/>
    <w:rsid w:val="002902E2"/>
    <w:rsid w:val="00291856"/>
    <w:rsid w:val="002923C2"/>
    <w:rsid w:val="00292E94"/>
    <w:rsid w:val="0029418E"/>
    <w:rsid w:val="002947F8"/>
    <w:rsid w:val="002955A5"/>
    <w:rsid w:val="00297D33"/>
    <w:rsid w:val="002A15E2"/>
    <w:rsid w:val="002A2385"/>
    <w:rsid w:val="002A280A"/>
    <w:rsid w:val="002A3661"/>
    <w:rsid w:val="002A36D0"/>
    <w:rsid w:val="002A58A8"/>
    <w:rsid w:val="002A6BC9"/>
    <w:rsid w:val="002A7A23"/>
    <w:rsid w:val="002B051E"/>
    <w:rsid w:val="002B1C09"/>
    <w:rsid w:val="002B2884"/>
    <w:rsid w:val="002B56E8"/>
    <w:rsid w:val="002B5E25"/>
    <w:rsid w:val="002B6CE0"/>
    <w:rsid w:val="002C05EE"/>
    <w:rsid w:val="002C3DB0"/>
    <w:rsid w:val="002C5759"/>
    <w:rsid w:val="002D09A9"/>
    <w:rsid w:val="002D148E"/>
    <w:rsid w:val="002D169E"/>
    <w:rsid w:val="002D23D0"/>
    <w:rsid w:val="002D2BED"/>
    <w:rsid w:val="002D3554"/>
    <w:rsid w:val="002D3ABE"/>
    <w:rsid w:val="002D3B23"/>
    <w:rsid w:val="002D4AA5"/>
    <w:rsid w:val="002E0B5A"/>
    <w:rsid w:val="002E3CF9"/>
    <w:rsid w:val="002E3D62"/>
    <w:rsid w:val="002E4628"/>
    <w:rsid w:val="002E76DD"/>
    <w:rsid w:val="002F0621"/>
    <w:rsid w:val="002F06CA"/>
    <w:rsid w:val="002F08BD"/>
    <w:rsid w:val="002F3D6F"/>
    <w:rsid w:val="002F484D"/>
    <w:rsid w:val="002F4EBC"/>
    <w:rsid w:val="00300090"/>
    <w:rsid w:val="00300A2F"/>
    <w:rsid w:val="00303185"/>
    <w:rsid w:val="00303802"/>
    <w:rsid w:val="00305019"/>
    <w:rsid w:val="003066D9"/>
    <w:rsid w:val="003078FE"/>
    <w:rsid w:val="00307A0C"/>
    <w:rsid w:val="00310542"/>
    <w:rsid w:val="00310E56"/>
    <w:rsid w:val="0031301C"/>
    <w:rsid w:val="00314552"/>
    <w:rsid w:val="0031457F"/>
    <w:rsid w:val="003229AD"/>
    <w:rsid w:val="0032363B"/>
    <w:rsid w:val="00323CC7"/>
    <w:rsid w:val="00324982"/>
    <w:rsid w:val="00325742"/>
    <w:rsid w:val="0032724B"/>
    <w:rsid w:val="00331553"/>
    <w:rsid w:val="00331A82"/>
    <w:rsid w:val="00331B37"/>
    <w:rsid w:val="00334868"/>
    <w:rsid w:val="00336FF3"/>
    <w:rsid w:val="0033789D"/>
    <w:rsid w:val="0034040E"/>
    <w:rsid w:val="00342DD1"/>
    <w:rsid w:val="003434AF"/>
    <w:rsid w:val="00344EFD"/>
    <w:rsid w:val="003469FF"/>
    <w:rsid w:val="003519AB"/>
    <w:rsid w:val="00353BE4"/>
    <w:rsid w:val="00353E16"/>
    <w:rsid w:val="0035579B"/>
    <w:rsid w:val="00360106"/>
    <w:rsid w:val="00360216"/>
    <w:rsid w:val="003617D6"/>
    <w:rsid w:val="00365E45"/>
    <w:rsid w:val="00370B40"/>
    <w:rsid w:val="00372FC1"/>
    <w:rsid w:val="003731AA"/>
    <w:rsid w:val="003741FF"/>
    <w:rsid w:val="003750AF"/>
    <w:rsid w:val="00380801"/>
    <w:rsid w:val="00382288"/>
    <w:rsid w:val="00385596"/>
    <w:rsid w:val="00385E49"/>
    <w:rsid w:val="003870D2"/>
    <w:rsid w:val="00390B22"/>
    <w:rsid w:val="00395F93"/>
    <w:rsid w:val="00396D1E"/>
    <w:rsid w:val="003A00F9"/>
    <w:rsid w:val="003A1073"/>
    <w:rsid w:val="003A117B"/>
    <w:rsid w:val="003A3035"/>
    <w:rsid w:val="003A578E"/>
    <w:rsid w:val="003A5B89"/>
    <w:rsid w:val="003A6100"/>
    <w:rsid w:val="003B0AE6"/>
    <w:rsid w:val="003B1D94"/>
    <w:rsid w:val="003B23A8"/>
    <w:rsid w:val="003B340B"/>
    <w:rsid w:val="003B5553"/>
    <w:rsid w:val="003C3781"/>
    <w:rsid w:val="003C38FD"/>
    <w:rsid w:val="003C4DD5"/>
    <w:rsid w:val="003C67C3"/>
    <w:rsid w:val="003C70B4"/>
    <w:rsid w:val="003D0A24"/>
    <w:rsid w:val="003D0F45"/>
    <w:rsid w:val="003D4C94"/>
    <w:rsid w:val="003D6754"/>
    <w:rsid w:val="003D7D7C"/>
    <w:rsid w:val="003E0C13"/>
    <w:rsid w:val="003E1208"/>
    <w:rsid w:val="003E1799"/>
    <w:rsid w:val="003E40FD"/>
    <w:rsid w:val="003E4196"/>
    <w:rsid w:val="003E54E5"/>
    <w:rsid w:val="003E5A7F"/>
    <w:rsid w:val="003E7BDA"/>
    <w:rsid w:val="003F04C3"/>
    <w:rsid w:val="003F0645"/>
    <w:rsid w:val="003F1B69"/>
    <w:rsid w:val="003F23ED"/>
    <w:rsid w:val="003F27A9"/>
    <w:rsid w:val="003F447E"/>
    <w:rsid w:val="003F570C"/>
    <w:rsid w:val="003F6ACF"/>
    <w:rsid w:val="00400141"/>
    <w:rsid w:val="00400239"/>
    <w:rsid w:val="00403932"/>
    <w:rsid w:val="00405658"/>
    <w:rsid w:val="00405829"/>
    <w:rsid w:val="00405840"/>
    <w:rsid w:val="00411AAA"/>
    <w:rsid w:val="004124C1"/>
    <w:rsid w:val="00413990"/>
    <w:rsid w:val="00413AE8"/>
    <w:rsid w:val="00414422"/>
    <w:rsid w:val="00414484"/>
    <w:rsid w:val="0041461A"/>
    <w:rsid w:val="00415A57"/>
    <w:rsid w:val="0041638F"/>
    <w:rsid w:val="004179B7"/>
    <w:rsid w:val="00417C03"/>
    <w:rsid w:val="00417C27"/>
    <w:rsid w:val="00422420"/>
    <w:rsid w:val="00422556"/>
    <w:rsid w:val="00422EBA"/>
    <w:rsid w:val="0042303D"/>
    <w:rsid w:val="00423539"/>
    <w:rsid w:val="00425A8D"/>
    <w:rsid w:val="00431D2E"/>
    <w:rsid w:val="004338E5"/>
    <w:rsid w:val="00435518"/>
    <w:rsid w:val="004358F5"/>
    <w:rsid w:val="00436D13"/>
    <w:rsid w:val="0043781E"/>
    <w:rsid w:val="004413F6"/>
    <w:rsid w:val="00442B7C"/>
    <w:rsid w:val="004437A9"/>
    <w:rsid w:val="00444090"/>
    <w:rsid w:val="0044690C"/>
    <w:rsid w:val="00450ADE"/>
    <w:rsid w:val="00450D48"/>
    <w:rsid w:val="00451332"/>
    <w:rsid w:val="00452634"/>
    <w:rsid w:val="00453137"/>
    <w:rsid w:val="004535D7"/>
    <w:rsid w:val="004544BC"/>
    <w:rsid w:val="00456CFD"/>
    <w:rsid w:val="00460EDA"/>
    <w:rsid w:val="00462335"/>
    <w:rsid w:val="00462A8D"/>
    <w:rsid w:val="00466D29"/>
    <w:rsid w:val="004717F2"/>
    <w:rsid w:val="004718F8"/>
    <w:rsid w:val="00472541"/>
    <w:rsid w:val="004739D0"/>
    <w:rsid w:val="00475378"/>
    <w:rsid w:val="00475C24"/>
    <w:rsid w:val="00475FB2"/>
    <w:rsid w:val="0047680C"/>
    <w:rsid w:val="004768A7"/>
    <w:rsid w:val="0047762B"/>
    <w:rsid w:val="00477E89"/>
    <w:rsid w:val="00480B0F"/>
    <w:rsid w:val="00482AF8"/>
    <w:rsid w:val="00483B61"/>
    <w:rsid w:val="004843B7"/>
    <w:rsid w:val="00485A6E"/>
    <w:rsid w:val="00486776"/>
    <w:rsid w:val="00487940"/>
    <w:rsid w:val="00487F3E"/>
    <w:rsid w:val="0049050E"/>
    <w:rsid w:val="00490DD6"/>
    <w:rsid w:val="00490F33"/>
    <w:rsid w:val="0049192A"/>
    <w:rsid w:val="004967F5"/>
    <w:rsid w:val="0049748E"/>
    <w:rsid w:val="004A329C"/>
    <w:rsid w:val="004A3434"/>
    <w:rsid w:val="004A3D76"/>
    <w:rsid w:val="004A4A84"/>
    <w:rsid w:val="004A6853"/>
    <w:rsid w:val="004A6A11"/>
    <w:rsid w:val="004B2483"/>
    <w:rsid w:val="004B35E7"/>
    <w:rsid w:val="004B3918"/>
    <w:rsid w:val="004B54D6"/>
    <w:rsid w:val="004B5C16"/>
    <w:rsid w:val="004B6A65"/>
    <w:rsid w:val="004B6D1E"/>
    <w:rsid w:val="004B788E"/>
    <w:rsid w:val="004C0CCC"/>
    <w:rsid w:val="004C233F"/>
    <w:rsid w:val="004C4742"/>
    <w:rsid w:val="004C4EB1"/>
    <w:rsid w:val="004C637B"/>
    <w:rsid w:val="004C77F6"/>
    <w:rsid w:val="004D1661"/>
    <w:rsid w:val="004D1806"/>
    <w:rsid w:val="004D24FC"/>
    <w:rsid w:val="004D61E8"/>
    <w:rsid w:val="004D6C5C"/>
    <w:rsid w:val="004D79B9"/>
    <w:rsid w:val="004E058B"/>
    <w:rsid w:val="004E3634"/>
    <w:rsid w:val="004E4D2B"/>
    <w:rsid w:val="004E6858"/>
    <w:rsid w:val="004F24C9"/>
    <w:rsid w:val="004F2CBD"/>
    <w:rsid w:val="00503354"/>
    <w:rsid w:val="00505A68"/>
    <w:rsid w:val="00506438"/>
    <w:rsid w:val="005068BE"/>
    <w:rsid w:val="00506E0F"/>
    <w:rsid w:val="005115E9"/>
    <w:rsid w:val="00511E4B"/>
    <w:rsid w:val="005122E1"/>
    <w:rsid w:val="00512A6A"/>
    <w:rsid w:val="005130E9"/>
    <w:rsid w:val="00513459"/>
    <w:rsid w:val="00514834"/>
    <w:rsid w:val="00516ACA"/>
    <w:rsid w:val="0052598A"/>
    <w:rsid w:val="0052729D"/>
    <w:rsid w:val="005302B9"/>
    <w:rsid w:val="00531E3D"/>
    <w:rsid w:val="0053430B"/>
    <w:rsid w:val="00534F18"/>
    <w:rsid w:val="00535895"/>
    <w:rsid w:val="00535DCF"/>
    <w:rsid w:val="0053643D"/>
    <w:rsid w:val="00544B3B"/>
    <w:rsid w:val="00545ED1"/>
    <w:rsid w:val="005469BA"/>
    <w:rsid w:val="005520BE"/>
    <w:rsid w:val="00554367"/>
    <w:rsid w:val="0055472F"/>
    <w:rsid w:val="00556FFE"/>
    <w:rsid w:val="0056149F"/>
    <w:rsid w:val="00562440"/>
    <w:rsid w:val="0056252A"/>
    <w:rsid w:val="0056397D"/>
    <w:rsid w:val="005643FD"/>
    <w:rsid w:val="00564A5E"/>
    <w:rsid w:val="00565DC5"/>
    <w:rsid w:val="00566829"/>
    <w:rsid w:val="00567D57"/>
    <w:rsid w:val="00570780"/>
    <w:rsid w:val="0057139E"/>
    <w:rsid w:val="0057223E"/>
    <w:rsid w:val="00572B8E"/>
    <w:rsid w:val="0057355B"/>
    <w:rsid w:val="00573D85"/>
    <w:rsid w:val="00575541"/>
    <w:rsid w:val="005762BC"/>
    <w:rsid w:val="005765E6"/>
    <w:rsid w:val="005766EB"/>
    <w:rsid w:val="005805FC"/>
    <w:rsid w:val="00584CD1"/>
    <w:rsid w:val="00584DE8"/>
    <w:rsid w:val="00586074"/>
    <w:rsid w:val="005866E4"/>
    <w:rsid w:val="005872B2"/>
    <w:rsid w:val="00587603"/>
    <w:rsid w:val="00587872"/>
    <w:rsid w:val="00593109"/>
    <w:rsid w:val="00594381"/>
    <w:rsid w:val="00596A18"/>
    <w:rsid w:val="005A0991"/>
    <w:rsid w:val="005A113C"/>
    <w:rsid w:val="005A121F"/>
    <w:rsid w:val="005A15F5"/>
    <w:rsid w:val="005A1A8A"/>
    <w:rsid w:val="005A24FB"/>
    <w:rsid w:val="005A5111"/>
    <w:rsid w:val="005A51E4"/>
    <w:rsid w:val="005A61CF"/>
    <w:rsid w:val="005A7724"/>
    <w:rsid w:val="005A7837"/>
    <w:rsid w:val="005A7F96"/>
    <w:rsid w:val="005B006F"/>
    <w:rsid w:val="005B027D"/>
    <w:rsid w:val="005B31FA"/>
    <w:rsid w:val="005B55AA"/>
    <w:rsid w:val="005B6ABD"/>
    <w:rsid w:val="005B6D74"/>
    <w:rsid w:val="005B6F03"/>
    <w:rsid w:val="005C0697"/>
    <w:rsid w:val="005C0E10"/>
    <w:rsid w:val="005C1CE7"/>
    <w:rsid w:val="005C3DBF"/>
    <w:rsid w:val="005C40E7"/>
    <w:rsid w:val="005C5013"/>
    <w:rsid w:val="005C6C2E"/>
    <w:rsid w:val="005C6E27"/>
    <w:rsid w:val="005C7BF1"/>
    <w:rsid w:val="005D1259"/>
    <w:rsid w:val="005D24CD"/>
    <w:rsid w:val="005D4A34"/>
    <w:rsid w:val="005D50A6"/>
    <w:rsid w:val="005D6327"/>
    <w:rsid w:val="005D6833"/>
    <w:rsid w:val="005D7705"/>
    <w:rsid w:val="005E08C3"/>
    <w:rsid w:val="005E1061"/>
    <w:rsid w:val="005E1873"/>
    <w:rsid w:val="005E1AF8"/>
    <w:rsid w:val="005E26E4"/>
    <w:rsid w:val="005E2FC6"/>
    <w:rsid w:val="005E5592"/>
    <w:rsid w:val="005E651A"/>
    <w:rsid w:val="005E74B7"/>
    <w:rsid w:val="005F0F7C"/>
    <w:rsid w:val="005F1D5A"/>
    <w:rsid w:val="005F225A"/>
    <w:rsid w:val="005F6B3C"/>
    <w:rsid w:val="00602DB2"/>
    <w:rsid w:val="00606C71"/>
    <w:rsid w:val="006110E3"/>
    <w:rsid w:val="00612A10"/>
    <w:rsid w:val="00612E28"/>
    <w:rsid w:val="006146F9"/>
    <w:rsid w:val="00614B0F"/>
    <w:rsid w:val="0061713A"/>
    <w:rsid w:val="0061721C"/>
    <w:rsid w:val="00617DBB"/>
    <w:rsid w:val="0062005D"/>
    <w:rsid w:val="00622701"/>
    <w:rsid w:val="006236B1"/>
    <w:rsid w:val="00623E74"/>
    <w:rsid w:val="00624AC6"/>
    <w:rsid w:val="006271E4"/>
    <w:rsid w:val="0062766E"/>
    <w:rsid w:val="0063014A"/>
    <w:rsid w:val="00630408"/>
    <w:rsid w:val="006309A1"/>
    <w:rsid w:val="00631F54"/>
    <w:rsid w:val="00633B4F"/>
    <w:rsid w:val="00633C78"/>
    <w:rsid w:val="00633F86"/>
    <w:rsid w:val="0063521F"/>
    <w:rsid w:val="006422F7"/>
    <w:rsid w:val="006433AF"/>
    <w:rsid w:val="00643530"/>
    <w:rsid w:val="006439C4"/>
    <w:rsid w:val="00644026"/>
    <w:rsid w:val="006442F8"/>
    <w:rsid w:val="00644593"/>
    <w:rsid w:val="00646097"/>
    <w:rsid w:val="00646D92"/>
    <w:rsid w:val="0065193A"/>
    <w:rsid w:val="0065237D"/>
    <w:rsid w:val="00653588"/>
    <w:rsid w:val="006550BF"/>
    <w:rsid w:val="006553AE"/>
    <w:rsid w:val="006553C6"/>
    <w:rsid w:val="006562CE"/>
    <w:rsid w:val="00656EEF"/>
    <w:rsid w:val="00657760"/>
    <w:rsid w:val="00657AFD"/>
    <w:rsid w:val="0066026A"/>
    <w:rsid w:val="0066092C"/>
    <w:rsid w:val="006637D7"/>
    <w:rsid w:val="00665AA4"/>
    <w:rsid w:val="00667A06"/>
    <w:rsid w:val="00672841"/>
    <w:rsid w:val="0067377A"/>
    <w:rsid w:val="00673C57"/>
    <w:rsid w:val="00675ACD"/>
    <w:rsid w:val="00681D36"/>
    <w:rsid w:val="00682965"/>
    <w:rsid w:val="0068329F"/>
    <w:rsid w:val="00683B06"/>
    <w:rsid w:val="006846DA"/>
    <w:rsid w:val="0068490F"/>
    <w:rsid w:val="00684B35"/>
    <w:rsid w:val="00687B9D"/>
    <w:rsid w:val="00687CB7"/>
    <w:rsid w:val="00690885"/>
    <w:rsid w:val="00693696"/>
    <w:rsid w:val="00693EB0"/>
    <w:rsid w:val="0069649B"/>
    <w:rsid w:val="00696B7B"/>
    <w:rsid w:val="00696D1D"/>
    <w:rsid w:val="006A126A"/>
    <w:rsid w:val="006A129E"/>
    <w:rsid w:val="006A7E71"/>
    <w:rsid w:val="006B1556"/>
    <w:rsid w:val="006B269A"/>
    <w:rsid w:val="006B4300"/>
    <w:rsid w:val="006B4A24"/>
    <w:rsid w:val="006B4D3E"/>
    <w:rsid w:val="006B614C"/>
    <w:rsid w:val="006B6861"/>
    <w:rsid w:val="006B6D5E"/>
    <w:rsid w:val="006C13AE"/>
    <w:rsid w:val="006C1938"/>
    <w:rsid w:val="006C2184"/>
    <w:rsid w:val="006C3F44"/>
    <w:rsid w:val="006C4025"/>
    <w:rsid w:val="006C49EF"/>
    <w:rsid w:val="006C54E0"/>
    <w:rsid w:val="006D01B1"/>
    <w:rsid w:val="006D15D4"/>
    <w:rsid w:val="006D3826"/>
    <w:rsid w:val="006D4E0B"/>
    <w:rsid w:val="006D67AD"/>
    <w:rsid w:val="006D6F15"/>
    <w:rsid w:val="006D7534"/>
    <w:rsid w:val="006E0566"/>
    <w:rsid w:val="006E0692"/>
    <w:rsid w:val="006E2B3D"/>
    <w:rsid w:val="006E2E25"/>
    <w:rsid w:val="006E74A2"/>
    <w:rsid w:val="006F1B96"/>
    <w:rsid w:val="006F3DE7"/>
    <w:rsid w:val="006F46FE"/>
    <w:rsid w:val="006F4B13"/>
    <w:rsid w:val="006F50E2"/>
    <w:rsid w:val="00700FCF"/>
    <w:rsid w:val="00704ED1"/>
    <w:rsid w:val="00706C00"/>
    <w:rsid w:val="007121C9"/>
    <w:rsid w:val="00714713"/>
    <w:rsid w:val="00714C45"/>
    <w:rsid w:val="007161BF"/>
    <w:rsid w:val="00716382"/>
    <w:rsid w:val="00716673"/>
    <w:rsid w:val="00717E1B"/>
    <w:rsid w:val="00723A04"/>
    <w:rsid w:val="00723A94"/>
    <w:rsid w:val="00723B6F"/>
    <w:rsid w:val="007250AC"/>
    <w:rsid w:val="00725129"/>
    <w:rsid w:val="00725893"/>
    <w:rsid w:val="0073038C"/>
    <w:rsid w:val="0073040D"/>
    <w:rsid w:val="007407B1"/>
    <w:rsid w:val="0074135C"/>
    <w:rsid w:val="007417CF"/>
    <w:rsid w:val="00742785"/>
    <w:rsid w:val="0074322B"/>
    <w:rsid w:val="0074374E"/>
    <w:rsid w:val="00743BC9"/>
    <w:rsid w:val="00744E23"/>
    <w:rsid w:val="0074774F"/>
    <w:rsid w:val="007505D2"/>
    <w:rsid w:val="00751272"/>
    <w:rsid w:val="007540E1"/>
    <w:rsid w:val="00754668"/>
    <w:rsid w:val="00754AFD"/>
    <w:rsid w:val="00755276"/>
    <w:rsid w:val="00757D69"/>
    <w:rsid w:val="0076272E"/>
    <w:rsid w:val="00762818"/>
    <w:rsid w:val="0077032D"/>
    <w:rsid w:val="00773673"/>
    <w:rsid w:val="0077381A"/>
    <w:rsid w:val="00773968"/>
    <w:rsid w:val="00773BEE"/>
    <w:rsid w:val="00774DDF"/>
    <w:rsid w:val="00775145"/>
    <w:rsid w:val="0077648A"/>
    <w:rsid w:val="00776C68"/>
    <w:rsid w:val="00780477"/>
    <w:rsid w:val="0078090A"/>
    <w:rsid w:val="0078120E"/>
    <w:rsid w:val="00782A92"/>
    <w:rsid w:val="00782CA6"/>
    <w:rsid w:val="00785DBD"/>
    <w:rsid w:val="007871A1"/>
    <w:rsid w:val="007902BF"/>
    <w:rsid w:val="00790DD4"/>
    <w:rsid w:val="00790DE6"/>
    <w:rsid w:val="0079611D"/>
    <w:rsid w:val="0079617F"/>
    <w:rsid w:val="007964E9"/>
    <w:rsid w:val="00797BFF"/>
    <w:rsid w:val="007A0D38"/>
    <w:rsid w:val="007A1B19"/>
    <w:rsid w:val="007A2B20"/>
    <w:rsid w:val="007A2FB1"/>
    <w:rsid w:val="007A3A84"/>
    <w:rsid w:val="007A3B8C"/>
    <w:rsid w:val="007A436C"/>
    <w:rsid w:val="007A4C1F"/>
    <w:rsid w:val="007A65B0"/>
    <w:rsid w:val="007A76F2"/>
    <w:rsid w:val="007A7E25"/>
    <w:rsid w:val="007B2920"/>
    <w:rsid w:val="007B2991"/>
    <w:rsid w:val="007B54F1"/>
    <w:rsid w:val="007B6758"/>
    <w:rsid w:val="007B7906"/>
    <w:rsid w:val="007C1A43"/>
    <w:rsid w:val="007C2E52"/>
    <w:rsid w:val="007C4EC5"/>
    <w:rsid w:val="007C69FA"/>
    <w:rsid w:val="007D0786"/>
    <w:rsid w:val="007D3DDE"/>
    <w:rsid w:val="007D5F8F"/>
    <w:rsid w:val="007D73DE"/>
    <w:rsid w:val="007E325D"/>
    <w:rsid w:val="007E53F3"/>
    <w:rsid w:val="007E58B8"/>
    <w:rsid w:val="007E6424"/>
    <w:rsid w:val="007F1043"/>
    <w:rsid w:val="007F1A90"/>
    <w:rsid w:val="007F2EAF"/>
    <w:rsid w:val="007F3AFD"/>
    <w:rsid w:val="007F4CF1"/>
    <w:rsid w:val="007F5D86"/>
    <w:rsid w:val="007F62CF"/>
    <w:rsid w:val="0080383D"/>
    <w:rsid w:val="00803E4D"/>
    <w:rsid w:val="00804512"/>
    <w:rsid w:val="008051A2"/>
    <w:rsid w:val="00805EBC"/>
    <w:rsid w:val="00806277"/>
    <w:rsid w:val="00810F23"/>
    <w:rsid w:val="00811E8D"/>
    <w:rsid w:val="0081330E"/>
    <w:rsid w:val="008151D1"/>
    <w:rsid w:val="00815F08"/>
    <w:rsid w:val="00816480"/>
    <w:rsid w:val="00816EAC"/>
    <w:rsid w:val="008208F0"/>
    <w:rsid w:val="00820CD6"/>
    <w:rsid w:val="00824917"/>
    <w:rsid w:val="00824A55"/>
    <w:rsid w:val="00830BAF"/>
    <w:rsid w:val="00830F7A"/>
    <w:rsid w:val="00831D11"/>
    <w:rsid w:val="00831D8C"/>
    <w:rsid w:val="00831F80"/>
    <w:rsid w:val="008320FC"/>
    <w:rsid w:val="00832187"/>
    <w:rsid w:val="00832DEB"/>
    <w:rsid w:val="0083330B"/>
    <w:rsid w:val="00834544"/>
    <w:rsid w:val="00836722"/>
    <w:rsid w:val="008410B9"/>
    <w:rsid w:val="008411E6"/>
    <w:rsid w:val="00842B01"/>
    <w:rsid w:val="0084302C"/>
    <w:rsid w:val="00845852"/>
    <w:rsid w:val="00845E59"/>
    <w:rsid w:val="0085092D"/>
    <w:rsid w:val="00851BAD"/>
    <w:rsid w:val="00852FDE"/>
    <w:rsid w:val="00854EC1"/>
    <w:rsid w:val="00860239"/>
    <w:rsid w:val="00860FCC"/>
    <w:rsid w:val="0086171E"/>
    <w:rsid w:val="00862BA4"/>
    <w:rsid w:val="00863AA6"/>
    <w:rsid w:val="00863F90"/>
    <w:rsid w:val="00867C8D"/>
    <w:rsid w:val="00873114"/>
    <w:rsid w:val="00874392"/>
    <w:rsid w:val="008761AA"/>
    <w:rsid w:val="008765CC"/>
    <w:rsid w:val="008767CC"/>
    <w:rsid w:val="00880C7B"/>
    <w:rsid w:val="0088254B"/>
    <w:rsid w:val="0088291F"/>
    <w:rsid w:val="008843C4"/>
    <w:rsid w:val="00885562"/>
    <w:rsid w:val="00885868"/>
    <w:rsid w:val="00887129"/>
    <w:rsid w:val="00887B1E"/>
    <w:rsid w:val="0089139C"/>
    <w:rsid w:val="0089281F"/>
    <w:rsid w:val="00892C8D"/>
    <w:rsid w:val="00893DF2"/>
    <w:rsid w:val="00894026"/>
    <w:rsid w:val="00894599"/>
    <w:rsid w:val="00894D7B"/>
    <w:rsid w:val="00895981"/>
    <w:rsid w:val="00896504"/>
    <w:rsid w:val="008A190F"/>
    <w:rsid w:val="008A1A9F"/>
    <w:rsid w:val="008A2C46"/>
    <w:rsid w:val="008A40F1"/>
    <w:rsid w:val="008A4307"/>
    <w:rsid w:val="008A5D1B"/>
    <w:rsid w:val="008A7811"/>
    <w:rsid w:val="008B0115"/>
    <w:rsid w:val="008B26A1"/>
    <w:rsid w:val="008B61AB"/>
    <w:rsid w:val="008C0DA9"/>
    <w:rsid w:val="008C6C9F"/>
    <w:rsid w:val="008D0FE3"/>
    <w:rsid w:val="008D1905"/>
    <w:rsid w:val="008D2861"/>
    <w:rsid w:val="008D3550"/>
    <w:rsid w:val="008D3B7D"/>
    <w:rsid w:val="008D3EAF"/>
    <w:rsid w:val="008D4BB5"/>
    <w:rsid w:val="008E0082"/>
    <w:rsid w:val="008E0247"/>
    <w:rsid w:val="008E0BCE"/>
    <w:rsid w:val="008E277F"/>
    <w:rsid w:val="008E2ABE"/>
    <w:rsid w:val="008E376C"/>
    <w:rsid w:val="008E42D7"/>
    <w:rsid w:val="008E5F60"/>
    <w:rsid w:val="008E5FCB"/>
    <w:rsid w:val="008E61DD"/>
    <w:rsid w:val="008E6B73"/>
    <w:rsid w:val="008E7ACE"/>
    <w:rsid w:val="008F0C74"/>
    <w:rsid w:val="008F14E1"/>
    <w:rsid w:val="008F1902"/>
    <w:rsid w:val="008F1C23"/>
    <w:rsid w:val="008F20E6"/>
    <w:rsid w:val="008F3663"/>
    <w:rsid w:val="008F418C"/>
    <w:rsid w:val="008F4EDE"/>
    <w:rsid w:val="008F5DB2"/>
    <w:rsid w:val="008F6CA3"/>
    <w:rsid w:val="008F75D7"/>
    <w:rsid w:val="008F797B"/>
    <w:rsid w:val="00900746"/>
    <w:rsid w:val="009019F8"/>
    <w:rsid w:val="00903B74"/>
    <w:rsid w:val="00905D2E"/>
    <w:rsid w:val="009066EE"/>
    <w:rsid w:val="00906EF1"/>
    <w:rsid w:val="00907292"/>
    <w:rsid w:val="00911105"/>
    <w:rsid w:val="0091220E"/>
    <w:rsid w:val="009129F1"/>
    <w:rsid w:val="0091333A"/>
    <w:rsid w:val="00917DB4"/>
    <w:rsid w:val="009209E1"/>
    <w:rsid w:val="00920B63"/>
    <w:rsid w:val="00921B6F"/>
    <w:rsid w:val="00921D27"/>
    <w:rsid w:val="00922522"/>
    <w:rsid w:val="00922D64"/>
    <w:rsid w:val="00924BB0"/>
    <w:rsid w:val="00924D04"/>
    <w:rsid w:val="00926D46"/>
    <w:rsid w:val="009277DF"/>
    <w:rsid w:val="0092794F"/>
    <w:rsid w:val="00927A98"/>
    <w:rsid w:val="00931AB7"/>
    <w:rsid w:val="00931ECF"/>
    <w:rsid w:val="00932E03"/>
    <w:rsid w:val="0093578C"/>
    <w:rsid w:val="00935FBE"/>
    <w:rsid w:val="009363B2"/>
    <w:rsid w:val="0093735B"/>
    <w:rsid w:val="0094196B"/>
    <w:rsid w:val="00941EB0"/>
    <w:rsid w:val="00942900"/>
    <w:rsid w:val="00942C16"/>
    <w:rsid w:val="00945CA3"/>
    <w:rsid w:val="00947B9E"/>
    <w:rsid w:val="00952EDE"/>
    <w:rsid w:val="0095366C"/>
    <w:rsid w:val="00954B6A"/>
    <w:rsid w:val="0095555E"/>
    <w:rsid w:val="00956511"/>
    <w:rsid w:val="0095738D"/>
    <w:rsid w:val="00957A3F"/>
    <w:rsid w:val="009615CF"/>
    <w:rsid w:val="0096180F"/>
    <w:rsid w:val="009618C2"/>
    <w:rsid w:val="00962612"/>
    <w:rsid w:val="00962D42"/>
    <w:rsid w:val="009636A9"/>
    <w:rsid w:val="00964119"/>
    <w:rsid w:val="0096461D"/>
    <w:rsid w:val="00965933"/>
    <w:rsid w:val="00970641"/>
    <w:rsid w:val="0097139E"/>
    <w:rsid w:val="00972CB6"/>
    <w:rsid w:val="009740FD"/>
    <w:rsid w:val="00975C1D"/>
    <w:rsid w:val="0098084C"/>
    <w:rsid w:val="00982746"/>
    <w:rsid w:val="00982D6E"/>
    <w:rsid w:val="00983113"/>
    <w:rsid w:val="00983870"/>
    <w:rsid w:val="00984805"/>
    <w:rsid w:val="009861E9"/>
    <w:rsid w:val="00986947"/>
    <w:rsid w:val="009869BC"/>
    <w:rsid w:val="00986D5A"/>
    <w:rsid w:val="009926DB"/>
    <w:rsid w:val="00992E65"/>
    <w:rsid w:val="00993E6D"/>
    <w:rsid w:val="00995D94"/>
    <w:rsid w:val="0099603E"/>
    <w:rsid w:val="00996E00"/>
    <w:rsid w:val="009A0B48"/>
    <w:rsid w:val="009A2F13"/>
    <w:rsid w:val="009A2FF2"/>
    <w:rsid w:val="009A401E"/>
    <w:rsid w:val="009A4202"/>
    <w:rsid w:val="009A44C7"/>
    <w:rsid w:val="009A536A"/>
    <w:rsid w:val="009A5983"/>
    <w:rsid w:val="009B02E9"/>
    <w:rsid w:val="009B16C5"/>
    <w:rsid w:val="009B27E9"/>
    <w:rsid w:val="009B32E0"/>
    <w:rsid w:val="009B7372"/>
    <w:rsid w:val="009C0F76"/>
    <w:rsid w:val="009C2276"/>
    <w:rsid w:val="009C46B7"/>
    <w:rsid w:val="009C4822"/>
    <w:rsid w:val="009C6A84"/>
    <w:rsid w:val="009C6B6F"/>
    <w:rsid w:val="009D08B6"/>
    <w:rsid w:val="009D0DE7"/>
    <w:rsid w:val="009D1AB2"/>
    <w:rsid w:val="009D216D"/>
    <w:rsid w:val="009D29AD"/>
    <w:rsid w:val="009D4851"/>
    <w:rsid w:val="009D64D8"/>
    <w:rsid w:val="009D7563"/>
    <w:rsid w:val="009D7594"/>
    <w:rsid w:val="009E0598"/>
    <w:rsid w:val="009E1C76"/>
    <w:rsid w:val="009E2341"/>
    <w:rsid w:val="009E2973"/>
    <w:rsid w:val="009E4EB8"/>
    <w:rsid w:val="009E6CA5"/>
    <w:rsid w:val="009E7166"/>
    <w:rsid w:val="009E7FF4"/>
    <w:rsid w:val="009F1779"/>
    <w:rsid w:val="009F333B"/>
    <w:rsid w:val="009F526E"/>
    <w:rsid w:val="00A007FE"/>
    <w:rsid w:val="00A01B22"/>
    <w:rsid w:val="00A0226E"/>
    <w:rsid w:val="00A02575"/>
    <w:rsid w:val="00A03DED"/>
    <w:rsid w:val="00A0712F"/>
    <w:rsid w:val="00A07FF1"/>
    <w:rsid w:val="00A11723"/>
    <w:rsid w:val="00A12BBD"/>
    <w:rsid w:val="00A143AA"/>
    <w:rsid w:val="00A170F2"/>
    <w:rsid w:val="00A20A69"/>
    <w:rsid w:val="00A20BC0"/>
    <w:rsid w:val="00A20C5D"/>
    <w:rsid w:val="00A21F1E"/>
    <w:rsid w:val="00A234EF"/>
    <w:rsid w:val="00A2441B"/>
    <w:rsid w:val="00A24C28"/>
    <w:rsid w:val="00A32568"/>
    <w:rsid w:val="00A325D3"/>
    <w:rsid w:val="00A337A0"/>
    <w:rsid w:val="00A346E5"/>
    <w:rsid w:val="00A35307"/>
    <w:rsid w:val="00A367A9"/>
    <w:rsid w:val="00A444A2"/>
    <w:rsid w:val="00A45DAA"/>
    <w:rsid w:val="00A46747"/>
    <w:rsid w:val="00A46A86"/>
    <w:rsid w:val="00A47F4F"/>
    <w:rsid w:val="00A50867"/>
    <w:rsid w:val="00A515F7"/>
    <w:rsid w:val="00A5316D"/>
    <w:rsid w:val="00A53D80"/>
    <w:rsid w:val="00A542B8"/>
    <w:rsid w:val="00A55556"/>
    <w:rsid w:val="00A56425"/>
    <w:rsid w:val="00A605F7"/>
    <w:rsid w:val="00A620DD"/>
    <w:rsid w:val="00A6402C"/>
    <w:rsid w:val="00A64B60"/>
    <w:rsid w:val="00A651BD"/>
    <w:rsid w:val="00A66C56"/>
    <w:rsid w:val="00A66DBA"/>
    <w:rsid w:val="00A704B2"/>
    <w:rsid w:val="00A707B7"/>
    <w:rsid w:val="00A7142F"/>
    <w:rsid w:val="00A71838"/>
    <w:rsid w:val="00A723DE"/>
    <w:rsid w:val="00A725E8"/>
    <w:rsid w:val="00A7354A"/>
    <w:rsid w:val="00A73CD6"/>
    <w:rsid w:val="00A73D36"/>
    <w:rsid w:val="00A751C6"/>
    <w:rsid w:val="00A81486"/>
    <w:rsid w:val="00A81965"/>
    <w:rsid w:val="00A8246F"/>
    <w:rsid w:val="00A8285E"/>
    <w:rsid w:val="00A833E8"/>
    <w:rsid w:val="00A83F30"/>
    <w:rsid w:val="00A8765D"/>
    <w:rsid w:val="00A878E6"/>
    <w:rsid w:val="00A901A8"/>
    <w:rsid w:val="00A90994"/>
    <w:rsid w:val="00A90E1D"/>
    <w:rsid w:val="00A91BE7"/>
    <w:rsid w:val="00A928DA"/>
    <w:rsid w:val="00A960D4"/>
    <w:rsid w:val="00A965E6"/>
    <w:rsid w:val="00A9798D"/>
    <w:rsid w:val="00A97C18"/>
    <w:rsid w:val="00A97EAD"/>
    <w:rsid w:val="00AA463C"/>
    <w:rsid w:val="00AA469A"/>
    <w:rsid w:val="00AA4CEA"/>
    <w:rsid w:val="00AA5DE1"/>
    <w:rsid w:val="00AB068E"/>
    <w:rsid w:val="00AB0709"/>
    <w:rsid w:val="00AB15B2"/>
    <w:rsid w:val="00AB28EB"/>
    <w:rsid w:val="00AB66ED"/>
    <w:rsid w:val="00AC19CB"/>
    <w:rsid w:val="00AC2E7F"/>
    <w:rsid w:val="00AC3656"/>
    <w:rsid w:val="00AC4AE2"/>
    <w:rsid w:val="00AC4E4E"/>
    <w:rsid w:val="00AC4FB5"/>
    <w:rsid w:val="00AC65FE"/>
    <w:rsid w:val="00AC6B6E"/>
    <w:rsid w:val="00AC7C67"/>
    <w:rsid w:val="00AD1AD5"/>
    <w:rsid w:val="00AD3354"/>
    <w:rsid w:val="00AD3B9B"/>
    <w:rsid w:val="00AD5329"/>
    <w:rsid w:val="00AD63BE"/>
    <w:rsid w:val="00AD6706"/>
    <w:rsid w:val="00AE009D"/>
    <w:rsid w:val="00AE029F"/>
    <w:rsid w:val="00AE04B2"/>
    <w:rsid w:val="00AE0CD3"/>
    <w:rsid w:val="00AE1288"/>
    <w:rsid w:val="00AE161F"/>
    <w:rsid w:val="00AE3A5C"/>
    <w:rsid w:val="00AE4FEE"/>
    <w:rsid w:val="00AE54FC"/>
    <w:rsid w:val="00AE6A6F"/>
    <w:rsid w:val="00AF07FE"/>
    <w:rsid w:val="00AF4281"/>
    <w:rsid w:val="00AF514F"/>
    <w:rsid w:val="00AF6D71"/>
    <w:rsid w:val="00B02822"/>
    <w:rsid w:val="00B031C4"/>
    <w:rsid w:val="00B047F3"/>
    <w:rsid w:val="00B106D3"/>
    <w:rsid w:val="00B12B55"/>
    <w:rsid w:val="00B12B9C"/>
    <w:rsid w:val="00B13633"/>
    <w:rsid w:val="00B1401F"/>
    <w:rsid w:val="00B17094"/>
    <w:rsid w:val="00B21D3A"/>
    <w:rsid w:val="00B234EE"/>
    <w:rsid w:val="00B23C63"/>
    <w:rsid w:val="00B23D7C"/>
    <w:rsid w:val="00B25A82"/>
    <w:rsid w:val="00B27999"/>
    <w:rsid w:val="00B30497"/>
    <w:rsid w:val="00B30807"/>
    <w:rsid w:val="00B30856"/>
    <w:rsid w:val="00B3115B"/>
    <w:rsid w:val="00B3164F"/>
    <w:rsid w:val="00B316AD"/>
    <w:rsid w:val="00B3395A"/>
    <w:rsid w:val="00B35F76"/>
    <w:rsid w:val="00B36786"/>
    <w:rsid w:val="00B377C3"/>
    <w:rsid w:val="00B37A95"/>
    <w:rsid w:val="00B402CB"/>
    <w:rsid w:val="00B40418"/>
    <w:rsid w:val="00B411B6"/>
    <w:rsid w:val="00B449EA"/>
    <w:rsid w:val="00B44AB5"/>
    <w:rsid w:val="00B44AE9"/>
    <w:rsid w:val="00B4627B"/>
    <w:rsid w:val="00B46C50"/>
    <w:rsid w:val="00B47FFC"/>
    <w:rsid w:val="00B5117A"/>
    <w:rsid w:val="00B52A0F"/>
    <w:rsid w:val="00B55D44"/>
    <w:rsid w:val="00B56651"/>
    <w:rsid w:val="00B56E15"/>
    <w:rsid w:val="00B6125D"/>
    <w:rsid w:val="00B6188D"/>
    <w:rsid w:val="00B63EB5"/>
    <w:rsid w:val="00B70C1C"/>
    <w:rsid w:val="00B70FBF"/>
    <w:rsid w:val="00B71A90"/>
    <w:rsid w:val="00B7241D"/>
    <w:rsid w:val="00B7246C"/>
    <w:rsid w:val="00B726A4"/>
    <w:rsid w:val="00B72ABD"/>
    <w:rsid w:val="00B755C4"/>
    <w:rsid w:val="00B75945"/>
    <w:rsid w:val="00B75A66"/>
    <w:rsid w:val="00B7614D"/>
    <w:rsid w:val="00B76931"/>
    <w:rsid w:val="00B7770E"/>
    <w:rsid w:val="00B77B4A"/>
    <w:rsid w:val="00B80DA3"/>
    <w:rsid w:val="00B81A03"/>
    <w:rsid w:val="00B81B49"/>
    <w:rsid w:val="00B82CBF"/>
    <w:rsid w:val="00B85054"/>
    <w:rsid w:val="00B85F76"/>
    <w:rsid w:val="00B865D1"/>
    <w:rsid w:val="00B9073E"/>
    <w:rsid w:val="00B9081A"/>
    <w:rsid w:val="00B90D43"/>
    <w:rsid w:val="00B910D6"/>
    <w:rsid w:val="00B9179A"/>
    <w:rsid w:val="00B92819"/>
    <w:rsid w:val="00B94BD9"/>
    <w:rsid w:val="00B94E8F"/>
    <w:rsid w:val="00B96799"/>
    <w:rsid w:val="00B96C2C"/>
    <w:rsid w:val="00B973ED"/>
    <w:rsid w:val="00BA0FE8"/>
    <w:rsid w:val="00BA2C61"/>
    <w:rsid w:val="00BA3142"/>
    <w:rsid w:val="00BA344A"/>
    <w:rsid w:val="00BA5E43"/>
    <w:rsid w:val="00BA6616"/>
    <w:rsid w:val="00BA68CE"/>
    <w:rsid w:val="00BA79AC"/>
    <w:rsid w:val="00BB2BD8"/>
    <w:rsid w:val="00BB4101"/>
    <w:rsid w:val="00BC096E"/>
    <w:rsid w:val="00BC158C"/>
    <w:rsid w:val="00BC2688"/>
    <w:rsid w:val="00BC28A5"/>
    <w:rsid w:val="00BC2F6A"/>
    <w:rsid w:val="00BC4954"/>
    <w:rsid w:val="00BC4FC7"/>
    <w:rsid w:val="00BC6EC3"/>
    <w:rsid w:val="00BC77D1"/>
    <w:rsid w:val="00BC78B0"/>
    <w:rsid w:val="00BD20CF"/>
    <w:rsid w:val="00BD2A7E"/>
    <w:rsid w:val="00BD2D12"/>
    <w:rsid w:val="00BD39FA"/>
    <w:rsid w:val="00BD73E5"/>
    <w:rsid w:val="00BE0B23"/>
    <w:rsid w:val="00BE2D64"/>
    <w:rsid w:val="00BE471B"/>
    <w:rsid w:val="00BE4AAB"/>
    <w:rsid w:val="00BE5D56"/>
    <w:rsid w:val="00BE6B11"/>
    <w:rsid w:val="00BF098E"/>
    <w:rsid w:val="00BF2A7C"/>
    <w:rsid w:val="00BF4F0E"/>
    <w:rsid w:val="00BF5543"/>
    <w:rsid w:val="00BF6133"/>
    <w:rsid w:val="00BF6206"/>
    <w:rsid w:val="00BF62DB"/>
    <w:rsid w:val="00C000DD"/>
    <w:rsid w:val="00C00183"/>
    <w:rsid w:val="00C002B4"/>
    <w:rsid w:val="00C00BBB"/>
    <w:rsid w:val="00C01238"/>
    <w:rsid w:val="00C01394"/>
    <w:rsid w:val="00C023CE"/>
    <w:rsid w:val="00C05D4E"/>
    <w:rsid w:val="00C06040"/>
    <w:rsid w:val="00C06D79"/>
    <w:rsid w:val="00C07FD0"/>
    <w:rsid w:val="00C12635"/>
    <w:rsid w:val="00C13ED7"/>
    <w:rsid w:val="00C1551A"/>
    <w:rsid w:val="00C16EB8"/>
    <w:rsid w:val="00C171D2"/>
    <w:rsid w:val="00C21EA9"/>
    <w:rsid w:val="00C24CA0"/>
    <w:rsid w:val="00C269FF"/>
    <w:rsid w:val="00C27932"/>
    <w:rsid w:val="00C317B0"/>
    <w:rsid w:val="00C31E75"/>
    <w:rsid w:val="00C35E02"/>
    <w:rsid w:val="00C376A6"/>
    <w:rsid w:val="00C40DB9"/>
    <w:rsid w:val="00C41765"/>
    <w:rsid w:val="00C41813"/>
    <w:rsid w:val="00C4238E"/>
    <w:rsid w:val="00C42E3F"/>
    <w:rsid w:val="00C43D39"/>
    <w:rsid w:val="00C44065"/>
    <w:rsid w:val="00C47702"/>
    <w:rsid w:val="00C505FA"/>
    <w:rsid w:val="00C51BCD"/>
    <w:rsid w:val="00C5242F"/>
    <w:rsid w:val="00C52B3F"/>
    <w:rsid w:val="00C53E3F"/>
    <w:rsid w:val="00C5447E"/>
    <w:rsid w:val="00C546BC"/>
    <w:rsid w:val="00C54B64"/>
    <w:rsid w:val="00C56541"/>
    <w:rsid w:val="00C56BDD"/>
    <w:rsid w:val="00C57380"/>
    <w:rsid w:val="00C57668"/>
    <w:rsid w:val="00C60937"/>
    <w:rsid w:val="00C609B5"/>
    <w:rsid w:val="00C6189D"/>
    <w:rsid w:val="00C61F3D"/>
    <w:rsid w:val="00C61FB4"/>
    <w:rsid w:val="00C62A4A"/>
    <w:rsid w:val="00C62FF4"/>
    <w:rsid w:val="00C63A78"/>
    <w:rsid w:val="00C641CF"/>
    <w:rsid w:val="00C653DD"/>
    <w:rsid w:val="00C657D7"/>
    <w:rsid w:val="00C67B80"/>
    <w:rsid w:val="00C70C81"/>
    <w:rsid w:val="00C70F3C"/>
    <w:rsid w:val="00C72BDC"/>
    <w:rsid w:val="00C74114"/>
    <w:rsid w:val="00C75200"/>
    <w:rsid w:val="00C8280B"/>
    <w:rsid w:val="00C8589A"/>
    <w:rsid w:val="00C85DEB"/>
    <w:rsid w:val="00C8654A"/>
    <w:rsid w:val="00C87CB1"/>
    <w:rsid w:val="00C87EC3"/>
    <w:rsid w:val="00C90110"/>
    <w:rsid w:val="00C90270"/>
    <w:rsid w:val="00C91046"/>
    <w:rsid w:val="00C93C61"/>
    <w:rsid w:val="00C93DA6"/>
    <w:rsid w:val="00C940DC"/>
    <w:rsid w:val="00C94899"/>
    <w:rsid w:val="00C952D9"/>
    <w:rsid w:val="00CA0194"/>
    <w:rsid w:val="00CA10F7"/>
    <w:rsid w:val="00CA5D58"/>
    <w:rsid w:val="00CB31D4"/>
    <w:rsid w:val="00CB35F1"/>
    <w:rsid w:val="00CB3F9D"/>
    <w:rsid w:val="00CB5A86"/>
    <w:rsid w:val="00CB5E65"/>
    <w:rsid w:val="00CB6D86"/>
    <w:rsid w:val="00CC06C5"/>
    <w:rsid w:val="00CC6023"/>
    <w:rsid w:val="00CD0A30"/>
    <w:rsid w:val="00CD1831"/>
    <w:rsid w:val="00CD2A88"/>
    <w:rsid w:val="00CD2B66"/>
    <w:rsid w:val="00CD39B0"/>
    <w:rsid w:val="00CD455E"/>
    <w:rsid w:val="00CD50C0"/>
    <w:rsid w:val="00CD6505"/>
    <w:rsid w:val="00CD687F"/>
    <w:rsid w:val="00CE3055"/>
    <w:rsid w:val="00CE3626"/>
    <w:rsid w:val="00CE4C42"/>
    <w:rsid w:val="00CE6218"/>
    <w:rsid w:val="00CE66A7"/>
    <w:rsid w:val="00CF0895"/>
    <w:rsid w:val="00CF0BC0"/>
    <w:rsid w:val="00CF23A1"/>
    <w:rsid w:val="00CF2EB9"/>
    <w:rsid w:val="00CF3071"/>
    <w:rsid w:val="00CF3098"/>
    <w:rsid w:val="00CF5917"/>
    <w:rsid w:val="00CF5E1F"/>
    <w:rsid w:val="00CF66DB"/>
    <w:rsid w:val="00D001BF"/>
    <w:rsid w:val="00D02028"/>
    <w:rsid w:val="00D02961"/>
    <w:rsid w:val="00D0557D"/>
    <w:rsid w:val="00D062EC"/>
    <w:rsid w:val="00D06C0C"/>
    <w:rsid w:val="00D10914"/>
    <w:rsid w:val="00D10991"/>
    <w:rsid w:val="00D1156B"/>
    <w:rsid w:val="00D12774"/>
    <w:rsid w:val="00D12A1D"/>
    <w:rsid w:val="00D13402"/>
    <w:rsid w:val="00D15002"/>
    <w:rsid w:val="00D164BC"/>
    <w:rsid w:val="00D17039"/>
    <w:rsid w:val="00D202AA"/>
    <w:rsid w:val="00D2067C"/>
    <w:rsid w:val="00D20AAF"/>
    <w:rsid w:val="00D21519"/>
    <w:rsid w:val="00D258D5"/>
    <w:rsid w:val="00D263F3"/>
    <w:rsid w:val="00D26F5C"/>
    <w:rsid w:val="00D27072"/>
    <w:rsid w:val="00D27F62"/>
    <w:rsid w:val="00D34433"/>
    <w:rsid w:val="00D357E7"/>
    <w:rsid w:val="00D35A81"/>
    <w:rsid w:val="00D366E6"/>
    <w:rsid w:val="00D3718D"/>
    <w:rsid w:val="00D37984"/>
    <w:rsid w:val="00D40C94"/>
    <w:rsid w:val="00D40D29"/>
    <w:rsid w:val="00D42CE7"/>
    <w:rsid w:val="00D43F42"/>
    <w:rsid w:val="00D445E1"/>
    <w:rsid w:val="00D4461A"/>
    <w:rsid w:val="00D46B6E"/>
    <w:rsid w:val="00D471DF"/>
    <w:rsid w:val="00D473BB"/>
    <w:rsid w:val="00D5159F"/>
    <w:rsid w:val="00D55D1B"/>
    <w:rsid w:val="00D569D3"/>
    <w:rsid w:val="00D57948"/>
    <w:rsid w:val="00D605D5"/>
    <w:rsid w:val="00D63E62"/>
    <w:rsid w:val="00D6444C"/>
    <w:rsid w:val="00D64DAA"/>
    <w:rsid w:val="00D6705C"/>
    <w:rsid w:val="00D6790D"/>
    <w:rsid w:val="00D67A3D"/>
    <w:rsid w:val="00D703D3"/>
    <w:rsid w:val="00D7069B"/>
    <w:rsid w:val="00D71AA3"/>
    <w:rsid w:val="00D72945"/>
    <w:rsid w:val="00D7350A"/>
    <w:rsid w:val="00D74081"/>
    <w:rsid w:val="00D7494B"/>
    <w:rsid w:val="00D7560B"/>
    <w:rsid w:val="00D75867"/>
    <w:rsid w:val="00D75A19"/>
    <w:rsid w:val="00D75E42"/>
    <w:rsid w:val="00D761FE"/>
    <w:rsid w:val="00D806B9"/>
    <w:rsid w:val="00D809AC"/>
    <w:rsid w:val="00D83D1B"/>
    <w:rsid w:val="00D844F4"/>
    <w:rsid w:val="00D84B1D"/>
    <w:rsid w:val="00D84C40"/>
    <w:rsid w:val="00D852D8"/>
    <w:rsid w:val="00D85B4D"/>
    <w:rsid w:val="00D8635D"/>
    <w:rsid w:val="00D87C53"/>
    <w:rsid w:val="00D93005"/>
    <w:rsid w:val="00D979C3"/>
    <w:rsid w:val="00DA07F8"/>
    <w:rsid w:val="00DA0963"/>
    <w:rsid w:val="00DA2A98"/>
    <w:rsid w:val="00DA347D"/>
    <w:rsid w:val="00DA3841"/>
    <w:rsid w:val="00DA484C"/>
    <w:rsid w:val="00DA62AB"/>
    <w:rsid w:val="00DA6A7B"/>
    <w:rsid w:val="00DA6ACF"/>
    <w:rsid w:val="00DA6CDD"/>
    <w:rsid w:val="00DA74C5"/>
    <w:rsid w:val="00DB20AA"/>
    <w:rsid w:val="00DB55DF"/>
    <w:rsid w:val="00DB609A"/>
    <w:rsid w:val="00DB7353"/>
    <w:rsid w:val="00DB74BB"/>
    <w:rsid w:val="00DB7A91"/>
    <w:rsid w:val="00DC2350"/>
    <w:rsid w:val="00DC4736"/>
    <w:rsid w:val="00DC4F05"/>
    <w:rsid w:val="00DC506E"/>
    <w:rsid w:val="00DC60D5"/>
    <w:rsid w:val="00DC6254"/>
    <w:rsid w:val="00DD0785"/>
    <w:rsid w:val="00DD1E55"/>
    <w:rsid w:val="00DD340D"/>
    <w:rsid w:val="00DD3F52"/>
    <w:rsid w:val="00DD79AE"/>
    <w:rsid w:val="00DD7DDA"/>
    <w:rsid w:val="00DE0C55"/>
    <w:rsid w:val="00DE1466"/>
    <w:rsid w:val="00DE1C32"/>
    <w:rsid w:val="00DE2391"/>
    <w:rsid w:val="00DE3274"/>
    <w:rsid w:val="00DE3A47"/>
    <w:rsid w:val="00DE599A"/>
    <w:rsid w:val="00DE77BF"/>
    <w:rsid w:val="00DF1341"/>
    <w:rsid w:val="00DF2E08"/>
    <w:rsid w:val="00DF2ED3"/>
    <w:rsid w:val="00DF3787"/>
    <w:rsid w:val="00DF3B3B"/>
    <w:rsid w:val="00DF439D"/>
    <w:rsid w:val="00DF485A"/>
    <w:rsid w:val="00DF79C7"/>
    <w:rsid w:val="00E00D1D"/>
    <w:rsid w:val="00E02B6E"/>
    <w:rsid w:val="00E02E42"/>
    <w:rsid w:val="00E048E4"/>
    <w:rsid w:val="00E04A01"/>
    <w:rsid w:val="00E066AC"/>
    <w:rsid w:val="00E06889"/>
    <w:rsid w:val="00E1032E"/>
    <w:rsid w:val="00E125C7"/>
    <w:rsid w:val="00E14106"/>
    <w:rsid w:val="00E15806"/>
    <w:rsid w:val="00E15EF9"/>
    <w:rsid w:val="00E166A0"/>
    <w:rsid w:val="00E17E93"/>
    <w:rsid w:val="00E221F0"/>
    <w:rsid w:val="00E2560F"/>
    <w:rsid w:val="00E2747B"/>
    <w:rsid w:val="00E3125D"/>
    <w:rsid w:val="00E31D5E"/>
    <w:rsid w:val="00E321DC"/>
    <w:rsid w:val="00E33F1C"/>
    <w:rsid w:val="00E3555A"/>
    <w:rsid w:val="00E37F65"/>
    <w:rsid w:val="00E4000A"/>
    <w:rsid w:val="00E4036F"/>
    <w:rsid w:val="00E41993"/>
    <w:rsid w:val="00E43ECB"/>
    <w:rsid w:val="00E44FE2"/>
    <w:rsid w:val="00E450DA"/>
    <w:rsid w:val="00E45DBF"/>
    <w:rsid w:val="00E50920"/>
    <w:rsid w:val="00E52114"/>
    <w:rsid w:val="00E53111"/>
    <w:rsid w:val="00E55220"/>
    <w:rsid w:val="00E56DD6"/>
    <w:rsid w:val="00E57703"/>
    <w:rsid w:val="00E577ED"/>
    <w:rsid w:val="00E57D8A"/>
    <w:rsid w:val="00E6073B"/>
    <w:rsid w:val="00E61EFA"/>
    <w:rsid w:val="00E62F30"/>
    <w:rsid w:val="00E65785"/>
    <w:rsid w:val="00E669EC"/>
    <w:rsid w:val="00E679B1"/>
    <w:rsid w:val="00E720C5"/>
    <w:rsid w:val="00E72A3C"/>
    <w:rsid w:val="00E73F14"/>
    <w:rsid w:val="00E74B18"/>
    <w:rsid w:val="00E8294E"/>
    <w:rsid w:val="00E84C69"/>
    <w:rsid w:val="00E90092"/>
    <w:rsid w:val="00E90767"/>
    <w:rsid w:val="00E90788"/>
    <w:rsid w:val="00E90A1A"/>
    <w:rsid w:val="00E931D0"/>
    <w:rsid w:val="00E941D2"/>
    <w:rsid w:val="00E94AB0"/>
    <w:rsid w:val="00E953E1"/>
    <w:rsid w:val="00E95405"/>
    <w:rsid w:val="00E967F9"/>
    <w:rsid w:val="00E96BAB"/>
    <w:rsid w:val="00E96F4E"/>
    <w:rsid w:val="00E978E2"/>
    <w:rsid w:val="00E97E88"/>
    <w:rsid w:val="00EA09FD"/>
    <w:rsid w:val="00EA16B3"/>
    <w:rsid w:val="00EA2F46"/>
    <w:rsid w:val="00EA58C6"/>
    <w:rsid w:val="00EA67C0"/>
    <w:rsid w:val="00EA6B5C"/>
    <w:rsid w:val="00EB367A"/>
    <w:rsid w:val="00EB44C3"/>
    <w:rsid w:val="00EB52BD"/>
    <w:rsid w:val="00EB5CBD"/>
    <w:rsid w:val="00EB7C93"/>
    <w:rsid w:val="00EC01D6"/>
    <w:rsid w:val="00EC066B"/>
    <w:rsid w:val="00EC16A6"/>
    <w:rsid w:val="00EC2381"/>
    <w:rsid w:val="00EC5936"/>
    <w:rsid w:val="00EC6DF7"/>
    <w:rsid w:val="00EC7020"/>
    <w:rsid w:val="00EC7290"/>
    <w:rsid w:val="00ED0AD6"/>
    <w:rsid w:val="00ED1854"/>
    <w:rsid w:val="00EE0D65"/>
    <w:rsid w:val="00EE14D2"/>
    <w:rsid w:val="00EE4E68"/>
    <w:rsid w:val="00EE726C"/>
    <w:rsid w:val="00EE771A"/>
    <w:rsid w:val="00EF56F7"/>
    <w:rsid w:val="00EF5E11"/>
    <w:rsid w:val="00EF5E9A"/>
    <w:rsid w:val="00EF6B5B"/>
    <w:rsid w:val="00EF79B8"/>
    <w:rsid w:val="00EF7C6E"/>
    <w:rsid w:val="00EF7CCC"/>
    <w:rsid w:val="00F00BFE"/>
    <w:rsid w:val="00F02472"/>
    <w:rsid w:val="00F0341C"/>
    <w:rsid w:val="00F03705"/>
    <w:rsid w:val="00F05A2B"/>
    <w:rsid w:val="00F06737"/>
    <w:rsid w:val="00F10081"/>
    <w:rsid w:val="00F106F8"/>
    <w:rsid w:val="00F111FD"/>
    <w:rsid w:val="00F1163F"/>
    <w:rsid w:val="00F12603"/>
    <w:rsid w:val="00F12F3E"/>
    <w:rsid w:val="00F1432F"/>
    <w:rsid w:val="00F147C6"/>
    <w:rsid w:val="00F14F5F"/>
    <w:rsid w:val="00F1544D"/>
    <w:rsid w:val="00F15B20"/>
    <w:rsid w:val="00F15B45"/>
    <w:rsid w:val="00F1662E"/>
    <w:rsid w:val="00F21DFE"/>
    <w:rsid w:val="00F22138"/>
    <w:rsid w:val="00F262AA"/>
    <w:rsid w:val="00F26505"/>
    <w:rsid w:val="00F278DF"/>
    <w:rsid w:val="00F30FE3"/>
    <w:rsid w:val="00F3180E"/>
    <w:rsid w:val="00F31C60"/>
    <w:rsid w:val="00F3295A"/>
    <w:rsid w:val="00F32C1E"/>
    <w:rsid w:val="00F32E3D"/>
    <w:rsid w:val="00F357D1"/>
    <w:rsid w:val="00F364B2"/>
    <w:rsid w:val="00F40326"/>
    <w:rsid w:val="00F4129F"/>
    <w:rsid w:val="00F425CC"/>
    <w:rsid w:val="00F42D22"/>
    <w:rsid w:val="00F45954"/>
    <w:rsid w:val="00F459DB"/>
    <w:rsid w:val="00F47BE8"/>
    <w:rsid w:val="00F50650"/>
    <w:rsid w:val="00F509ED"/>
    <w:rsid w:val="00F5202B"/>
    <w:rsid w:val="00F55624"/>
    <w:rsid w:val="00F56AEB"/>
    <w:rsid w:val="00F56D66"/>
    <w:rsid w:val="00F63D0C"/>
    <w:rsid w:val="00F647D4"/>
    <w:rsid w:val="00F652A4"/>
    <w:rsid w:val="00F65331"/>
    <w:rsid w:val="00F65E6F"/>
    <w:rsid w:val="00F67D93"/>
    <w:rsid w:val="00F70E14"/>
    <w:rsid w:val="00F71A9E"/>
    <w:rsid w:val="00F7524F"/>
    <w:rsid w:val="00F802B0"/>
    <w:rsid w:val="00F80CC0"/>
    <w:rsid w:val="00F80EFE"/>
    <w:rsid w:val="00F82434"/>
    <w:rsid w:val="00F83F31"/>
    <w:rsid w:val="00F8500A"/>
    <w:rsid w:val="00F850C8"/>
    <w:rsid w:val="00F866B1"/>
    <w:rsid w:val="00F87657"/>
    <w:rsid w:val="00F87E09"/>
    <w:rsid w:val="00F912B6"/>
    <w:rsid w:val="00F928CE"/>
    <w:rsid w:val="00F94256"/>
    <w:rsid w:val="00F943C1"/>
    <w:rsid w:val="00F95637"/>
    <w:rsid w:val="00F96E2F"/>
    <w:rsid w:val="00FA174D"/>
    <w:rsid w:val="00FA1D03"/>
    <w:rsid w:val="00FA1EDB"/>
    <w:rsid w:val="00FA32C5"/>
    <w:rsid w:val="00FA593C"/>
    <w:rsid w:val="00FA5C80"/>
    <w:rsid w:val="00FA76FF"/>
    <w:rsid w:val="00FA7956"/>
    <w:rsid w:val="00FA7E9F"/>
    <w:rsid w:val="00FA7F6C"/>
    <w:rsid w:val="00FB369B"/>
    <w:rsid w:val="00FB3A08"/>
    <w:rsid w:val="00FB3F78"/>
    <w:rsid w:val="00FB60FF"/>
    <w:rsid w:val="00FB6E86"/>
    <w:rsid w:val="00FB71A5"/>
    <w:rsid w:val="00FC0284"/>
    <w:rsid w:val="00FC14FE"/>
    <w:rsid w:val="00FC1624"/>
    <w:rsid w:val="00FC2204"/>
    <w:rsid w:val="00FC297C"/>
    <w:rsid w:val="00FC749E"/>
    <w:rsid w:val="00FC7821"/>
    <w:rsid w:val="00FD1325"/>
    <w:rsid w:val="00FD1812"/>
    <w:rsid w:val="00FD1D2C"/>
    <w:rsid w:val="00FD6F32"/>
    <w:rsid w:val="00FD7A61"/>
    <w:rsid w:val="00FE0EAA"/>
    <w:rsid w:val="00FE265E"/>
    <w:rsid w:val="00FE2AE1"/>
    <w:rsid w:val="00FE3E05"/>
    <w:rsid w:val="00FE6635"/>
    <w:rsid w:val="00FE670C"/>
    <w:rsid w:val="00FE76A9"/>
    <w:rsid w:val="00FF140F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F412F"/>
  <w15:docId w15:val="{30A44BB8-78A1-4AB0-8FDC-1453B03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34"/>
  </w:style>
  <w:style w:type="paragraph" w:styleId="Footer">
    <w:name w:val="footer"/>
    <w:basedOn w:val="Normal"/>
    <w:link w:val="FooterChar"/>
    <w:uiPriority w:val="99"/>
    <w:unhideWhenUsed/>
    <w:rsid w:val="005D4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34"/>
  </w:style>
  <w:style w:type="paragraph" w:styleId="NoSpacing">
    <w:name w:val="No Spacing"/>
    <w:uiPriority w:val="1"/>
    <w:qFormat/>
    <w:rsid w:val="00DD078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ordsection1">
    <w:name w:val="wordsection1"/>
    <w:basedOn w:val="Normal"/>
    <w:uiPriority w:val="99"/>
    <w:rsid w:val="000017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696D1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b/>
      <w:iCs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6D1D"/>
    <w:rPr>
      <w:rFonts w:ascii="Arial" w:eastAsia="Times New Roman" w:hAnsi="Arial" w:cs="Arial"/>
      <w:b/>
      <w:iCs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97C1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A97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AA9E-A0ED-431B-A9AB-4873E28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 Bates</cp:lastModifiedBy>
  <cp:revision>2</cp:revision>
  <cp:lastPrinted>2021-11-23T20:25:00Z</cp:lastPrinted>
  <dcterms:created xsi:type="dcterms:W3CDTF">2021-12-14T19:54:00Z</dcterms:created>
  <dcterms:modified xsi:type="dcterms:W3CDTF">2021-12-14T19:54:00Z</dcterms:modified>
</cp:coreProperties>
</file>